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EBF07" w14:textId="77777777" w:rsidR="0049579F" w:rsidRDefault="0049579F"/>
    <w:tbl>
      <w:tblPr>
        <w:tblStyle w:val="afb"/>
        <w:tblW w:w="4349" w:type="dxa"/>
        <w:tblInd w:w="67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tblGrid>
      <w:tr w:rsidR="00D00857" w14:paraId="6A294189" w14:textId="77777777" w:rsidTr="00F1695A">
        <w:trPr>
          <w:trHeight w:val="1093"/>
        </w:trPr>
        <w:tc>
          <w:tcPr>
            <w:tcW w:w="4349" w:type="dxa"/>
          </w:tcPr>
          <w:p w14:paraId="6494F2BB" w14:textId="29D86F0D" w:rsidR="00D00857" w:rsidRPr="00F1695A" w:rsidRDefault="00D00857" w:rsidP="00D00857">
            <w:pPr>
              <w:pStyle w:val="10"/>
              <w:tabs>
                <w:tab w:val="left" w:pos="5245"/>
              </w:tabs>
              <w:jc w:val="right"/>
              <w:outlineLvl w:val="0"/>
              <w:rPr>
                <w:rFonts w:ascii="Times New Roman" w:hAnsi="Times New Roman" w:cs="Times New Roman"/>
                <w:bCs/>
                <w:sz w:val="20"/>
                <w:szCs w:val="20"/>
              </w:rPr>
            </w:pPr>
            <w:r w:rsidRPr="00F1695A">
              <w:rPr>
                <w:rFonts w:ascii="Times New Roman" w:hAnsi="Times New Roman" w:cs="Times New Roman"/>
                <w:bCs/>
                <w:sz w:val="20"/>
                <w:szCs w:val="20"/>
              </w:rPr>
              <w:t xml:space="preserve">Приложение </w:t>
            </w:r>
            <w:r w:rsidR="00F1695A" w:rsidRPr="00F1695A">
              <w:rPr>
                <w:rFonts w:ascii="Times New Roman" w:hAnsi="Times New Roman" w:cs="Times New Roman"/>
                <w:bCs/>
                <w:sz w:val="20"/>
                <w:szCs w:val="20"/>
              </w:rPr>
              <w:t>№</w:t>
            </w:r>
            <w:r w:rsidR="00784509">
              <w:rPr>
                <w:rFonts w:ascii="Times New Roman" w:hAnsi="Times New Roman" w:cs="Times New Roman"/>
                <w:bCs/>
                <w:sz w:val="20"/>
                <w:szCs w:val="20"/>
              </w:rPr>
              <w:t>1</w:t>
            </w:r>
          </w:p>
          <w:p w14:paraId="2CF081F9" w14:textId="3BA16B28" w:rsidR="00F1695A" w:rsidRPr="00F1695A" w:rsidRDefault="00F1695A" w:rsidP="00D00857">
            <w:pPr>
              <w:pStyle w:val="10"/>
              <w:tabs>
                <w:tab w:val="left" w:pos="5245"/>
              </w:tabs>
              <w:jc w:val="right"/>
              <w:outlineLvl w:val="0"/>
              <w:rPr>
                <w:rFonts w:ascii="Times New Roman" w:hAnsi="Times New Roman" w:cs="Times New Roman"/>
                <w:bCs/>
                <w:sz w:val="20"/>
                <w:szCs w:val="20"/>
              </w:rPr>
            </w:pPr>
            <w:r w:rsidRPr="00F1695A">
              <w:rPr>
                <w:rFonts w:ascii="Times New Roman" w:hAnsi="Times New Roman" w:cs="Times New Roman"/>
                <w:bCs/>
                <w:sz w:val="20"/>
                <w:szCs w:val="20"/>
              </w:rPr>
              <w:t xml:space="preserve"> к распоряжению и</w:t>
            </w:r>
            <w:r w:rsidR="00D00857" w:rsidRPr="00F1695A">
              <w:rPr>
                <w:rFonts w:ascii="Times New Roman" w:hAnsi="Times New Roman" w:cs="Times New Roman"/>
                <w:bCs/>
                <w:sz w:val="20"/>
                <w:szCs w:val="20"/>
              </w:rPr>
              <w:t>.о.начальника УЗИО</w:t>
            </w:r>
          </w:p>
          <w:p w14:paraId="47A66453" w14:textId="77777777" w:rsidR="00F1695A" w:rsidRPr="00F1695A" w:rsidRDefault="00D00857" w:rsidP="00D00857">
            <w:pPr>
              <w:pStyle w:val="10"/>
              <w:tabs>
                <w:tab w:val="left" w:pos="5245"/>
              </w:tabs>
              <w:jc w:val="right"/>
              <w:outlineLvl w:val="0"/>
              <w:rPr>
                <w:rFonts w:ascii="Times New Roman" w:hAnsi="Times New Roman" w:cs="Times New Roman"/>
                <w:bCs/>
                <w:sz w:val="20"/>
                <w:szCs w:val="20"/>
              </w:rPr>
            </w:pPr>
            <w:r w:rsidRPr="00F1695A">
              <w:rPr>
                <w:rFonts w:ascii="Times New Roman" w:hAnsi="Times New Roman" w:cs="Times New Roman"/>
                <w:bCs/>
                <w:sz w:val="20"/>
                <w:szCs w:val="20"/>
              </w:rPr>
              <w:t xml:space="preserve"> «МР «Дербентский район» </w:t>
            </w:r>
          </w:p>
          <w:p w14:paraId="702C2F8E" w14:textId="79B914DE" w:rsidR="00D00857" w:rsidRPr="00D00857" w:rsidRDefault="004774DC"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xml:space="preserve">№ 930 </w:t>
            </w:r>
            <w:r w:rsidR="00D00857" w:rsidRPr="00F1695A">
              <w:rPr>
                <w:rFonts w:ascii="Times New Roman" w:hAnsi="Times New Roman" w:cs="Times New Roman"/>
                <w:bCs/>
                <w:sz w:val="22"/>
                <w:szCs w:val="22"/>
              </w:rPr>
              <w:t>от</w:t>
            </w:r>
            <w:r w:rsidR="0012494B">
              <w:rPr>
                <w:rFonts w:ascii="Times New Roman" w:hAnsi="Times New Roman" w:cs="Times New Roman"/>
                <w:bCs/>
                <w:sz w:val="20"/>
                <w:szCs w:val="20"/>
              </w:rPr>
              <w:t xml:space="preserve"> 17</w:t>
            </w:r>
            <w:r w:rsidR="00B551C7">
              <w:rPr>
                <w:rFonts w:ascii="Times New Roman" w:hAnsi="Times New Roman" w:cs="Times New Roman"/>
                <w:bCs/>
                <w:sz w:val="20"/>
                <w:szCs w:val="20"/>
              </w:rPr>
              <w:t>.08.2021</w:t>
            </w:r>
            <w:r w:rsidR="00A61C95">
              <w:rPr>
                <w:rFonts w:ascii="Times New Roman" w:hAnsi="Times New Roman" w:cs="Times New Roman"/>
                <w:bCs/>
                <w:sz w:val="20"/>
                <w:szCs w:val="20"/>
              </w:rPr>
              <w:t>г.</w:t>
            </w:r>
            <w:r w:rsidR="00F1695A">
              <w:rPr>
                <w:rFonts w:ascii="Times New Roman" w:hAnsi="Times New Roman" w:cs="Times New Roman"/>
                <w:bCs/>
                <w:sz w:val="20"/>
                <w:szCs w:val="20"/>
              </w:rPr>
              <w:t xml:space="preserve"> </w:t>
            </w:r>
            <w:r w:rsidR="00D00857" w:rsidRPr="00D00857">
              <w:rPr>
                <w:rFonts w:ascii="Times New Roman" w:hAnsi="Times New Roman" w:cs="Times New Roman"/>
                <w:bCs/>
                <w:sz w:val="20"/>
                <w:szCs w:val="20"/>
              </w:rPr>
              <w:t xml:space="preserve"> </w:t>
            </w:r>
          </w:p>
        </w:tc>
      </w:tr>
    </w:tbl>
    <w:p w14:paraId="55DC223A" w14:textId="77777777" w:rsidR="00D00857" w:rsidRDefault="00D00857" w:rsidP="00D218DE">
      <w:pPr>
        <w:pStyle w:val="10"/>
        <w:tabs>
          <w:tab w:val="left" w:pos="5245"/>
        </w:tabs>
        <w:jc w:val="center"/>
        <w:rPr>
          <w:b/>
          <w:bCs/>
          <w:sz w:val="22"/>
          <w:szCs w:val="22"/>
        </w:rPr>
      </w:pPr>
    </w:p>
    <w:p w14:paraId="304C2201" w14:textId="77777777" w:rsidR="004A7013" w:rsidRDefault="002C5376" w:rsidP="00D218DE">
      <w:pPr>
        <w:pStyle w:val="10"/>
        <w:tabs>
          <w:tab w:val="left" w:pos="5245"/>
        </w:tabs>
        <w:jc w:val="center"/>
        <w:rPr>
          <w:b/>
          <w:bCs/>
          <w:sz w:val="22"/>
          <w:szCs w:val="22"/>
        </w:rPr>
      </w:pPr>
      <w:r w:rsidRPr="004F017F">
        <w:rPr>
          <w:b/>
          <w:bCs/>
          <w:sz w:val="22"/>
          <w:szCs w:val="22"/>
        </w:rPr>
        <w:t>Извещение о проведении аукциона</w:t>
      </w:r>
    </w:p>
    <w:p w14:paraId="3E250098" w14:textId="04155FB6" w:rsidR="00F90225" w:rsidRPr="004F017F" w:rsidRDefault="004A7013" w:rsidP="00D218DE">
      <w:pPr>
        <w:pStyle w:val="10"/>
        <w:tabs>
          <w:tab w:val="left" w:pos="5245"/>
        </w:tabs>
        <w:jc w:val="center"/>
        <w:rPr>
          <w:b/>
          <w:bCs/>
          <w:sz w:val="22"/>
          <w:szCs w:val="22"/>
        </w:rPr>
      </w:pPr>
      <w:r>
        <w:rPr>
          <w:b/>
          <w:bCs/>
          <w:sz w:val="22"/>
          <w:szCs w:val="22"/>
        </w:rPr>
        <w:t>(документация об аукционе)</w:t>
      </w:r>
      <w:r w:rsidR="00BD7C48">
        <w:rPr>
          <w:b/>
          <w:bCs/>
          <w:sz w:val="22"/>
          <w:szCs w:val="22"/>
        </w:rPr>
        <w:t xml:space="preserve">  </w:t>
      </w:r>
    </w:p>
    <w:p w14:paraId="3E250099" w14:textId="77777777" w:rsidR="00D628C7" w:rsidRPr="004F017F" w:rsidRDefault="00D628C7" w:rsidP="00D628C7"/>
    <w:p w14:paraId="06F692CC" w14:textId="04A97598" w:rsidR="004A7013" w:rsidRDefault="009F752E" w:rsidP="004A7013">
      <w:pPr>
        <w:ind w:firstLine="709"/>
        <w:jc w:val="both"/>
        <w:rPr>
          <w:sz w:val="21"/>
          <w:szCs w:val="21"/>
        </w:rPr>
      </w:pPr>
      <w:r>
        <w:rPr>
          <w:b/>
          <w:bCs/>
          <w:sz w:val="21"/>
          <w:szCs w:val="21"/>
          <w:u w:val="single"/>
        </w:rPr>
        <w:t>«28</w:t>
      </w:r>
      <w:r w:rsidR="00591C16">
        <w:rPr>
          <w:b/>
          <w:bCs/>
          <w:sz w:val="21"/>
          <w:szCs w:val="21"/>
          <w:u w:val="single"/>
        </w:rPr>
        <w:t>» сентября 2021</w:t>
      </w:r>
      <w:r w:rsidR="004A7013">
        <w:rPr>
          <w:b/>
          <w:bCs/>
          <w:sz w:val="21"/>
          <w:szCs w:val="21"/>
          <w:u w:val="single"/>
        </w:rPr>
        <w:t xml:space="preserve"> </w:t>
      </w:r>
      <w:r w:rsidR="00103F2A">
        <w:rPr>
          <w:b/>
          <w:bCs/>
          <w:sz w:val="21"/>
          <w:szCs w:val="21"/>
          <w:u w:val="single"/>
        </w:rPr>
        <w:t>года в</w:t>
      </w:r>
      <w:r w:rsidR="0010317D">
        <w:rPr>
          <w:b/>
          <w:bCs/>
          <w:sz w:val="21"/>
          <w:szCs w:val="21"/>
          <w:u w:val="single"/>
        </w:rPr>
        <w:t xml:space="preserve"> 11</w:t>
      </w:r>
      <w:r w:rsidR="004A7013">
        <w:rPr>
          <w:b/>
          <w:bCs/>
          <w:sz w:val="21"/>
          <w:szCs w:val="21"/>
          <w:u w:val="single"/>
        </w:rPr>
        <w:t>-00</w:t>
      </w:r>
      <w:r w:rsidR="004A7013">
        <w:rPr>
          <w:b/>
          <w:bCs/>
          <w:sz w:val="21"/>
          <w:szCs w:val="21"/>
        </w:rPr>
        <w:t xml:space="preserve"> </w:t>
      </w:r>
      <w:r w:rsidR="00103F2A">
        <w:rPr>
          <w:bCs/>
          <w:sz w:val="21"/>
          <w:szCs w:val="21"/>
        </w:rPr>
        <w:t>в</w:t>
      </w:r>
      <w:r w:rsidR="00103F2A">
        <w:rPr>
          <w:b/>
          <w:bCs/>
          <w:sz w:val="21"/>
          <w:szCs w:val="21"/>
        </w:rPr>
        <w:t xml:space="preserve"> Управлении</w:t>
      </w:r>
      <w:r w:rsidR="004A7013">
        <w:rPr>
          <w:b/>
          <w:bCs/>
          <w:sz w:val="21"/>
          <w:szCs w:val="21"/>
        </w:rPr>
        <w:t xml:space="preserve"> земельных и имущественных отношений МР «Дербентский район»</w:t>
      </w:r>
      <w:r w:rsidR="004A7013">
        <w:rPr>
          <w:sz w:val="21"/>
          <w:szCs w:val="21"/>
        </w:rPr>
        <w:t xml:space="preserve"> (г.Дербент, ул.Ю.Гагарина, 23) состоится </w:t>
      </w:r>
      <w:r w:rsidR="004A7013">
        <w:rPr>
          <w:caps/>
          <w:sz w:val="21"/>
          <w:szCs w:val="21"/>
        </w:rPr>
        <w:t>аукцион</w:t>
      </w:r>
      <w:r w:rsidR="004A7013">
        <w:rPr>
          <w:sz w:val="21"/>
          <w:szCs w:val="21"/>
        </w:rPr>
        <w:t xml:space="preserve"> на право заключени</w:t>
      </w:r>
      <w:r w:rsidR="0010317D">
        <w:rPr>
          <w:sz w:val="21"/>
          <w:szCs w:val="21"/>
        </w:rPr>
        <w:t xml:space="preserve">я договоров аренды </w:t>
      </w:r>
      <w:r w:rsidR="002415B6">
        <w:rPr>
          <w:sz w:val="21"/>
          <w:szCs w:val="21"/>
        </w:rPr>
        <w:t>земельных участков, находящихся в собственности муниципального района МР «Дербентский район»</w:t>
      </w:r>
      <w:r w:rsidR="00AB2CD6">
        <w:rPr>
          <w:sz w:val="21"/>
          <w:szCs w:val="21"/>
        </w:rPr>
        <w:t>.</w:t>
      </w:r>
    </w:p>
    <w:p w14:paraId="3C6A4E89" w14:textId="77777777" w:rsidR="004A7013" w:rsidRDefault="004A7013" w:rsidP="004A7013">
      <w:pPr>
        <w:ind w:firstLine="709"/>
        <w:jc w:val="both"/>
        <w:rPr>
          <w:sz w:val="21"/>
          <w:szCs w:val="21"/>
        </w:rPr>
      </w:pPr>
    </w:p>
    <w:tbl>
      <w:tblPr>
        <w:tblStyle w:val="afb"/>
        <w:tblW w:w="10847" w:type="dxa"/>
        <w:tblLook w:val="04A0" w:firstRow="1" w:lastRow="0" w:firstColumn="1" w:lastColumn="0" w:noHBand="0" w:noVBand="1"/>
      </w:tblPr>
      <w:tblGrid>
        <w:gridCol w:w="625"/>
        <w:gridCol w:w="1862"/>
        <w:gridCol w:w="1035"/>
        <w:gridCol w:w="1623"/>
        <w:gridCol w:w="2491"/>
        <w:gridCol w:w="2304"/>
        <w:gridCol w:w="907"/>
      </w:tblGrid>
      <w:tr w:rsidR="004A7013" w14:paraId="59351243" w14:textId="77777777" w:rsidTr="00634B77">
        <w:trPr>
          <w:trHeight w:val="551"/>
        </w:trPr>
        <w:tc>
          <w:tcPr>
            <w:tcW w:w="625" w:type="dxa"/>
            <w:tcBorders>
              <w:top w:val="single" w:sz="4" w:space="0" w:color="auto"/>
              <w:left w:val="single" w:sz="4" w:space="0" w:color="auto"/>
              <w:bottom w:val="single" w:sz="4" w:space="0" w:color="auto"/>
              <w:right w:val="single" w:sz="4" w:space="0" w:color="auto"/>
            </w:tcBorders>
            <w:hideMark/>
          </w:tcPr>
          <w:p w14:paraId="5553C0F9"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 xml:space="preserve">№ лота </w:t>
            </w:r>
          </w:p>
        </w:tc>
        <w:tc>
          <w:tcPr>
            <w:tcW w:w="1862" w:type="dxa"/>
            <w:tcBorders>
              <w:top w:val="single" w:sz="4" w:space="0" w:color="auto"/>
              <w:left w:val="single" w:sz="4" w:space="0" w:color="auto"/>
              <w:bottom w:val="single" w:sz="4" w:space="0" w:color="auto"/>
              <w:right w:val="single" w:sz="4" w:space="0" w:color="auto"/>
            </w:tcBorders>
            <w:hideMark/>
          </w:tcPr>
          <w:p w14:paraId="091EFD2F"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Кадастровый номер</w:t>
            </w:r>
          </w:p>
        </w:tc>
        <w:tc>
          <w:tcPr>
            <w:tcW w:w="1035" w:type="dxa"/>
            <w:tcBorders>
              <w:top w:val="single" w:sz="4" w:space="0" w:color="auto"/>
              <w:left w:val="single" w:sz="4" w:space="0" w:color="auto"/>
              <w:bottom w:val="single" w:sz="4" w:space="0" w:color="auto"/>
              <w:right w:val="single" w:sz="4" w:space="0" w:color="auto"/>
            </w:tcBorders>
            <w:hideMark/>
          </w:tcPr>
          <w:p w14:paraId="04E396B2"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Площадь</w:t>
            </w:r>
          </w:p>
          <w:p w14:paraId="2A18DAFF"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кв.м.</w:t>
            </w:r>
          </w:p>
        </w:tc>
        <w:tc>
          <w:tcPr>
            <w:tcW w:w="1623" w:type="dxa"/>
            <w:tcBorders>
              <w:top w:val="single" w:sz="4" w:space="0" w:color="auto"/>
              <w:left w:val="single" w:sz="4" w:space="0" w:color="auto"/>
              <w:bottom w:val="single" w:sz="4" w:space="0" w:color="auto"/>
              <w:right w:val="single" w:sz="4" w:space="0" w:color="auto"/>
            </w:tcBorders>
            <w:hideMark/>
          </w:tcPr>
          <w:p w14:paraId="1696222F"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Адрес расположения</w:t>
            </w:r>
          </w:p>
        </w:tc>
        <w:tc>
          <w:tcPr>
            <w:tcW w:w="2491" w:type="dxa"/>
            <w:tcBorders>
              <w:top w:val="single" w:sz="4" w:space="0" w:color="auto"/>
              <w:left w:val="single" w:sz="4" w:space="0" w:color="auto"/>
              <w:bottom w:val="single" w:sz="4" w:space="0" w:color="auto"/>
              <w:right w:val="single" w:sz="4" w:space="0" w:color="auto"/>
            </w:tcBorders>
            <w:hideMark/>
          </w:tcPr>
          <w:p w14:paraId="18AA2BBC"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Вид разрешенного использования</w:t>
            </w:r>
          </w:p>
        </w:tc>
        <w:tc>
          <w:tcPr>
            <w:tcW w:w="2304" w:type="dxa"/>
            <w:tcBorders>
              <w:top w:val="single" w:sz="4" w:space="0" w:color="auto"/>
              <w:left w:val="single" w:sz="4" w:space="0" w:color="auto"/>
              <w:bottom w:val="single" w:sz="4" w:space="0" w:color="auto"/>
              <w:right w:val="single" w:sz="4" w:space="0" w:color="auto"/>
            </w:tcBorders>
            <w:hideMark/>
          </w:tcPr>
          <w:p w14:paraId="535C89C9"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Категория земель</w:t>
            </w:r>
          </w:p>
        </w:tc>
        <w:tc>
          <w:tcPr>
            <w:tcW w:w="907" w:type="dxa"/>
            <w:tcBorders>
              <w:top w:val="single" w:sz="4" w:space="0" w:color="auto"/>
              <w:left w:val="single" w:sz="4" w:space="0" w:color="auto"/>
              <w:bottom w:val="single" w:sz="4" w:space="0" w:color="auto"/>
              <w:right w:val="single" w:sz="4" w:space="0" w:color="auto"/>
            </w:tcBorders>
            <w:hideMark/>
          </w:tcPr>
          <w:p w14:paraId="201ED098" w14:textId="77777777" w:rsidR="004A7013" w:rsidRDefault="004A7013">
            <w:pPr>
              <w:jc w:val="both"/>
              <w:rPr>
                <w:rFonts w:ascii="Times New Roman" w:hAnsi="Times New Roman" w:cs="Times New Roman"/>
                <w:sz w:val="21"/>
                <w:szCs w:val="21"/>
              </w:rPr>
            </w:pPr>
            <w:r>
              <w:rPr>
                <w:rFonts w:ascii="Times New Roman" w:hAnsi="Times New Roman" w:cs="Times New Roman"/>
                <w:sz w:val="21"/>
                <w:szCs w:val="21"/>
              </w:rPr>
              <w:t xml:space="preserve">Срок аренды </w:t>
            </w:r>
          </w:p>
        </w:tc>
      </w:tr>
      <w:tr w:rsidR="00634B77" w14:paraId="35E27F86" w14:textId="77777777" w:rsidTr="00634B77">
        <w:trPr>
          <w:trHeight w:val="612"/>
        </w:trPr>
        <w:tc>
          <w:tcPr>
            <w:tcW w:w="625" w:type="dxa"/>
            <w:tcBorders>
              <w:top w:val="single" w:sz="4" w:space="0" w:color="auto"/>
              <w:left w:val="single" w:sz="4" w:space="0" w:color="auto"/>
              <w:bottom w:val="single" w:sz="4" w:space="0" w:color="auto"/>
              <w:right w:val="single" w:sz="4" w:space="0" w:color="auto"/>
            </w:tcBorders>
            <w:hideMark/>
          </w:tcPr>
          <w:p w14:paraId="640A7346" w14:textId="77777777" w:rsidR="00634B77" w:rsidRDefault="00634B77" w:rsidP="00634B77">
            <w:pPr>
              <w:rPr>
                <w:rFonts w:ascii="Times New Roman" w:hAnsi="Times New Roman" w:cs="Times New Roman"/>
                <w:sz w:val="21"/>
                <w:szCs w:val="21"/>
              </w:rPr>
            </w:pPr>
            <w:r>
              <w:rPr>
                <w:rFonts w:ascii="Times New Roman" w:hAnsi="Times New Roman" w:cs="Times New Roman"/>
                <w:sz w:val="21"/>
                <w:szCs w:val="21"/>
              </w:rPr>
              <w:t>1</w:t>
            </w:r>
          </w:p>
        </w:tc>
        <w:tc>
          <w:tcPr>
            <w:tcW w:w="1862" w:type="dxa"/>
            <w:tcBorders>
              <w:top w:val="single" w:sz="4" w:space="0" w:color="auto"/>
              <w:left w:val="single" w:sz="4" w:space="0" w:color="auto"/>
              <w:bottom w:val="single" w:sz="4" w:space="0" w:color="auto"/>
              <w:right w:val="single" w:sz="4" w:space="0" w:color="auto"/>
            </w:tcBorders>
          </w:tcPr>
          <w:p w14:paraId="7FF52396" w14:textId="694FE2C8" w:rsidR="00634B77" w:rsidRDefault="00B551C7" w:rsidP="00634B77">
            <w:pPr>
              <w:rPr>
                <w:rFonts w:ascii="Times New Roman" w:hAnsi="Times New Roman" w:cs="Times New Roman"/>
                <w:sz w:val="21"/>
                <w:szCs w:val="21"/>
              </w:rPr>
            </w:pPr>
            <w:r>
              <w:rPr>
                <w:rFonts w:ascii="Times New Roman" w:hAnsi="Times New Roman" w:cs="Times New Roman"/>
                <w:sz w:val="21"/>
                <w:szCs w:val="21"/>
              </w:rPr>
              <w:t>05:07:000070</w:t>
            </w:r>
            <w:r w:rsidR="00591C16">
              <w:rPr>
                <w:rFonts w:ascii="Times New Roman" w:hAnsi="Times New Roman" w:cs="Times New Roman"/>
                <w:sz w:val="21"/>
                <w:szCs w:val="21"/>
              </w:rPr>
              <w:t>:111</w:t>
            </w:r>
          </w:p>
        </w:tc>
        <w:tc>
          <w:tcPr>
            <w:tcW w:w="1035" w:type="dxa"/>
            <w:tcBorders>
              <w:top w:val="single" w:sz="4" w:space="0" w:color="auto"/>
              <w:left w:val="single" w:sz="4" w:space="0" w:color="auto"/>
              <w:bottom w:val="single" w:sz="4" w:space="0" w:color="auto"/>
              <w:right w:val="single" w:sz="4" w:space="0" w:color="auto"/>
            </w:tcBorders>
          </w:tcPr>
          <w:p w14:paraId="7A63258E" w14:textId="24704F1B" w:rsidR="00634B77" w:rsidRDefault="00591C16" w:rsidP="00634B77">
            <w:pPr>
              <w:rPr>
                <w:rFonts w:ascii="Times New Roman" w:hAnsi="Times New Roman" w:cs="Times New Roman"/>
                <w:sz w:val="21"/>
                <w:szCs w:val="21"/>
              </w:rPr>
            </w:pPr>
            <w:r>
              <w:rPr>
                <w:rFonts w:ascii="Times New Roman" w:hAnsi="Times New Roman" w:cs="Times New Roman"/>
                <w:sz w:val="21"/>
                <w:szCs w:val="21"/>
              </w:rPr>
              <w:t>380325</w:t>
            </w:r>
          </w:p>
        </w:tc>
        <w:tc>
          <w:tcPr>
            <w:tcW w:w="1623" w:type="dxa"/>
            <w:tcBorders>
              <w:top w:val="single" w:sz="4" w:space="0" w:color="auto"/>
              <w:left w:val="single" w:sz="4" w:space="0" w:color="auto"/>
              <w:bottom w:val="single" w:sz="4" w:space="0" w:color="auto"/>
              <w:right w:val="single" w:sz="4" w:space="0" w:color="auto"/>
            </w:tcBorders>
          </w:tcPr>
          <w:p w14:paraId="48A4A05D" w14:textId="34EED15E" w:rsidR="00634B77" w:rsidRDefault="00B551C7" w:rsidP="00634B77">
            <w:pPr>
              <w:rPr>
                <w:rFonts w:ascii="Times New Roman" w:hAnsi="Times New Roman" w:cs="Times New Roman"/>
                <w:sz w:val="21"/>
                <w:szCs w:val="21"/>
              </w:rPr>
            </w:pPr>
            <w:r>
              <w:rPr>
                <w:rFonts w:ascii="Times New Roman" w:hAnsi="Times New Roman" w:cs="Times New Roman"/>
                <w:sz w:val="21"/>
                <w:szCs w:val="21"/>
              </w:rPr>
              <w:t>РД, Дербентский район, с.Зидьян-Казмаляр</w:t>
            </w:r>
          </w:p>
        </w:tc>
        <w:tc>
          <w:tcPr>
            <w:tcW w:w="2491" w:type="dxa"/>
            <w:tcBorders>
              <w:top w:val="single" w:sz="4" w:space="0" w:color="auto"/>
              <w:left w:val="single" w:sz="4" w:space="0" w:color="auto"/>
              <w:bottom w:val="single" w:sz="4" w:space="0" w:color="auto"/>
              <w:right w:val="single" w:sz="4" w:space="0" w:color="auto"/>
            </w:tcBorders>
          </w:tcPr>
          <w:p w14:paraId="6EA8D94A" w14:textId="41BC4CFF" w:rsidR="00634B77" w:rsidRDefault="00A23C9A" w:rsidP="00634B77">
            <w:pPr>
              <w:rPr>
                <w:rFonts w:ascii="Times New Roman" w:hAnsi="Times New Roman" w:cs="Times New Roman"/>
                <w:sz w:val="21"/>
                <w:szCs w:val="21"/>
              </w:rPr>
            </w:pPr>
            <w:r>
              <w:rPr>
                <w:rFonts w:ascii="Times New Roman" w:hAnsi="Times New Roman" w:cs="Times New Roman"/>
                <w:sz w:val="21"/>
                <w:szCs w:val="21"/>
              </w:rPr>
              <w:t xml:space="preserve">Для </w:t>
            </w:r>
            <w:r w:rsidR="00B551C7">
              <w:rPr>
                <w:rFonts w:ascii="Times New Roman" w:hAnsi="Times New Roman" w:cs="Times New Roman"/>
                <w:sz w:val="21"/>
                <w:szCs w:val="21"/>
              </w:rPr>
              <w:t>сельскохозяйственного использования</w:t>
            </w:r>
          </w:p>
        </w:tc>
        <w:tc>
          <w:tcPr>
            <w:tcW w:w="2304" w:type="dxa"/>
            <w:tcBorders>
              <w:top w:val="single" w:sz="4" w:space="0" w:color="auto"/>
              <w:left w:val="single" w:sz="4" w:space="0" w:color="auto"/>
              <w:bottom w:val="single" w:sz="4" w:space="0" w:color="auto"/>
              <w:right w:val="single" w:sz="4" w:space="0" w:color="auto"/>
            </w:tcBorders>
          </w:tcPr>
          <w:p w14:paraId="5EA4CCFD" w14:textId="79335373" w:rsidR="00634B77" w:rsidRDefault="00634B77" w:rsidP="00634B77">
            <w:pPr>
              <w:rPr>
                <w:rFonts w:ascii="Times New Roman" w:hAnsi="Times New Roman" w:cs="Times New Roman"/>
                <w:sz w:val="21"/>
                <w:szCs w:val="21"/>
              </w:rPr>
            </w:pPr>
            <w:r>
              <w:rPr>
                <w:rFonts w:ascii="Times New Roman" w:hAnsi="Times New Roman" w:cs="Times New Roman"/>
                <w:sz w:val="21"/>
                <w:szCs w:val="21"/>
              </w:rPr>
              <w:t>земли сельскохозяйственного назначения.</w:t>
            </w:r>
          </w:p>
        </w:tc>
        <w:tc>
          <w:tcPr>
            <w:tcW w:w="907" w:type="dxa"/>
            <w:tcBorders>
              <w:top w:val="single" w:sz="4" w:space="0" w:color="auto"/>
              <w:left w:val="single" w:sz="4" w:space="0" w:color="auto"/>
              <w:bottom w:val="single" w:sz="4" w:space="0" w:color="auto"/>
              <w:right w:val="single" w:sz="4" w:space="0" w:color="auto"/>
            </w:tcBorders>
          </w:tcPr>
          <w:p w14:paraId="7358EF55" w14:textId="4115503F" w:rsidR="00634B77" w:rsidRDefault="00634B77" w:rsidP="00634B77">
            <w:pPr>
              <w:rPr>
                <w:rFonts w:ascii="Times New Roman" w:hAnsi="Times New Roman" w:cs="Times New Roman"/>
                <w:sz w:val="21"/>
                <w:szCs w:val="21"/>
              </w:rPr>
            </w:pPr>
            <w:r>
              <w:rPr>
                <w:rFonts w:ascii="Times New Roman" w:hAnsi="Times New Roman" w:cs="Times New Roman"/>
                <w:sz w:val="21"/>
                <w:szCs w:val="21"/>
              </w:rPr>
              <w:t>49 лет</w:t>
            </w:r>
          </w:p>
        </w:tc>
      </w:tr>
      <w:tr w:rsidR="00B551C7" w14:paraId="2B58D1FA" w14:textId="77777777" w:rsidTr="00634B77">
        <w:trPr>
          <w:trHeight w:val="612"/>
        </w:trPr>
        <w:tc>
          <w:tcPr>
            <w:tcW w:w="625" w:type="dxa"/>
            <w:tcBorders>
              <w:top w:val="single" w:sz="4" w:space="0" w:color="auto"/>
              <w:left w:val="single" w:sz="4" w:space="0" w:color="auto"/>
              <w:bottom w:val="single" w:sz="4" w:space="0" w:color="auto"/>
              <w:right w:val="single" w:sz="4" w:space="0" w:color="auto"/>
            </w:tcBorders>
            <w:hideMark/>
          </w:tcPr>
          <w:p w14:paraId="4D430408" w14:textId="77777777" w:rsidR="00B551C7" w:rsidRDefault="00B551C7" w:rsidP="00B551C7">
            <w:pPr>
              <w:rPr>
                <w:rFonts w:ascii="Times New Roman" w:hAnsi="Times New Roman" w:cs="Times New Roman"/>
                <w:sz w:val="21"/>
                <w:szCs w:val="21"/>
              </w:rPr>
            </w:pPr>
            <w:r>
              <w:rPr>
                <w:rFonts w:ascii="Times New Roman" w:hAnsi="Times New Roman" w:cs="Times New Roman"/>
                <w:sz w:val="21"/>
                <w:szCs w:val="21"/>
              </w:rPr>
              <w:t>2</w:t>
            </w:r>
          </w:p>
        </w:tc>
        <w:tc>
          <w:tcPr>
            <w:tcW w:w="1862" w:type="dxa"/>
            <w:tcBorders>
              <w:top w:val="single" w:sz="4" w:space="0" w:color="auto"/>
              <w:left w:val="single" w:sz="4" w:space="0" w:color="auto"/>
              <w:bottom w:val="single" w:sz="4" w:space="0" w:color="auto"/>
              <w:right w:val="single" w:sz="4" w:space="0" w:color="auto"/>
            </w:tcBorders>
            <w:hideMark/>
          </w:tcPr>
          <w:p w14:paraId="1EFE8445" w14:textId="4CFA3CB8" w:rsidR="00B551C7" w:rsidRDefault="00B551C7" w:rsidP="00B551C7">
            <w:pPr>
              <w:rPr>
                <w:rFonts w:ascii="Times New Roman" w:hAnsi="Times New Roman" w:cs="Times New Roman"/>
                <w:sz w:val="21"/>
                <w:szCs w:val="21"/>
              </w:rPr>
            </w:pPr>
            <w:r>
              <w:rPr>
                <w:rFonts w:ascii="Times New Roman" w:hAnsi="Times New Roman" w:cs="Times New Roman"/>
                <w:sz w:val="21"/>
                <w:szCs w:val="21"/>
              </w:rPr>
              <w:t>05:07:000070:121</w:t>
            </w:r>
          </w:p>
        </w:tc>
        <w:tc>
          <w:tcPr>
            <w:tcW w:w="1035" w:type="dxa"/>
            <w:tcBorders>
              <w:top w:val="single" w:sz="4" w:space="0" w:color="auto"/>
              <w:left w:val="single" w:sz="4" w:space="0" w:color="auto"/>
              <w:bottom w:val="single" w:sz="4" w:space="0" w:color="auto"/>
              <w:right w:val="single" w:sz="4" w:space="0" w:color="auto"/>
            </w:tcBorders>
            <w:hideMark/>
          </w:tcPr>
          <w:p w14:paraId="25250AFB" w14:textId="5E4F724C" w:rsidR="00B551C7" w:rsidRDefault="00B551C7" w:rsidP="00B551C7">
            <w:pPr>
              <w:rPr>
                <w:rFonts w:ascii="Times New Roman" w:hAnsi="Times New Roman" w:cs="Times New Roman"/>
                <w:sz w:val="21"/>
                <w:szCs w:val="21"/>
              </w:rPr>
            </w:pPr>
            <w:r>
              <w:rPr>
                <w:rFonts w:ascii="Times New Roman" w:hAnsi="Times New Roman" w:cs="Times New Roman"/>
                <w:sz w:val="21"/>
                <w:szCs w:val="21"/>
              </w:rPr>
              <w:t>659396</w:t>
            </w:r>
          </w:p>
        </w:tc>
        <w:tc>
          <w:tcPr>
            <w:tcW w:w="1623" w:type="dxa"/>
            <w:tcBorders>
              <w:top w:val="single" w:sz="4" w:space="0" w:color="auto"/>
              <w:left w:val="single" w:sz="4" w:space="0" w:color="auto"/>
              <w:bottom w:val="single" w:sz="4" w:space="0" w:color="auto"/>
              <w:right w:val="single" w:sz="4" w:space="0" w:color="auto"/>
            </w:tcBorders>
            <w:hideMark/>
          </w:tcPr>
          <w:p w14:paraId="192316B4" w14:textId="4AD9377F" w:rsidR="00B551C7" w:rsidRDefault="00B551C7" w:rsidP="00B551C7">
            <w:pPr>
              <w:rPr>
                <w:rFonts w:ascii="Times New Roman" w:hAnsi="Times New Roman" w:cs="Times New Roman"/>
                <w:sz w:val="21"/>
                <w:szCs w:val="21"/>
              </w:rPr>
            </w:pPr>
            <w:r>
              <w:rPr>
                <w:rFonts w:ascii="Times New Roman" w:hAnsi="Times New Roman" w:cs="Times New Roman"/>
                <w:sz w:val="21"/>
                <w:szCs w:val="21"/>
              </w:rPr>
              <w:t>РД, Дербентский район, с.Зидьян-Казмаляр</w:t>
            </w:r>
          </w:p>
        </w:tc>
        <w:tc>
          <w:tcPr>
            <w:tcW w:w="2491" w:type="dxa"/>
            <w:tcBorders>
              <w:top w:val="single" w:sz="4" w:space="0" w:color="auto"/>
              <w:left w:val="single" w:sz="4" w:space="0" w:color="auto"/>
              <w:bottom w:val="single" w:sz="4" w:space="0" w:color="auto"/>
              <w:right w:val="single" w:sz="4" w:space="0" w:color="auto"/>
            </w:tcBorders>
            <w:hideMark/>
          </w:tcPr>
          <w:p w14:paraId="722AB0DC" w14:textId="536EC4F1" w:rsidR="00B551C7" w:rsidRDefault="00CB489D" w:rsidP="00B551C7">
            <w:pPr>
              <w:rPr>
                <w:rFonts w:ascii="Times New Roman" w:hAnsi="Times New Roman" w:cs="Times New Roman"/>
                <w:sz w:val="21"/>
                <w:szCs w:val="21"/>
              </w:rPr>
            </w:pPr>
            <w:r w:rsidRPr="00CB489D">
              <w:rPr>
                <w:rFonts w:ascii="Times New Roman" w:hAnsi="Times New Roman" w:cs="Times New Roman"/>
                <w:sz w:val="21"/>
                <w:szCs w:val="21"/>
              </w:rPr>
              <w:t>Земли сельскохозяйственного использования</w:t>
            </w:r>
          </w:p>
        </w:tc>
        <w:tc>
          <w:tcPr>
            <w:tcW w:w="2304" w:type="dxa"/>
            <w:tcBorders>
              <w:top w:val="single" w:sz="4" w:space="0" w:color="auto"/>
              <w:left w:val="single" w:sz="4" w:space="0" w:color="auto"/>
              <w:bottom w:val="single" w:sz="4" w:space="0" w:color="auto"/>
              <w:right w:val="single" w:sz="4" w:space="0" w:color="auto"/>
            </w:tcBorders>
            <w:hideMark/>
          </w:tcPr>
          <w:p w14:paraId="6ACFCDF9" w14:textId="77777777" w:rsidR="00B551C7" w:rsidRDefault="00B551C7" w:rsidP="00B551C7">
            <w:pPr>
              <w:rPr>
                <w:rFonts w:ascii="Times New Roman" w:hAnsi="Times New Roman" w:cs="Times New Roman"/>
                <w:sz w:val="21"/>
                <w:szCs w:val="21"/>
              </w:rPr>
            </w:pPr>
            <w:r>
              <w:rPr>
                <w:rFonts w:ascii="Times New Roman" w:hAnsi="Times New Roman" w:cs="Times New Roman"/>
                <w:sz w:val="21"/>
                <w:szCs w:val="21"/>
              </w:rPr>
              <w:t>земли сельскохозяйственного назначения.</w:t>
            </w:r>
          </w:p>
        </w:tc>
        <w:tc>
          <w:tcPr>
            <w:tcW w:w="907" w:type="dxa"/>
            <w:tcBorders>
              <w:top w:val="single" w:sz="4" w:space="0" w:color="auto"/>
              <w:left w:val="single" w:sz="4" w:space="0" w:color="auto"/>
              <w:bottom w:val="single" w:sz="4" w:space="0" w:color="auto"/>
              <w:right w:val="single" w:sz="4" w:space="0" w:color="auto"/>
            </w:tcBorders>
            <w:hideMark/>
          </w:tcPr>
          <w:p w14:paraId="411DB295" w14:textId="77777777" w:rsidR="00B551C7" w:rsidRDefault="00B551C7" w:rsidP="00B551C7">
            <w:pPr>
              <w:rPr>
                <w:rFonts w:ascii="Times New Roman" w:hAnsi="Times New Roman" w:cs="Times New Roman"/>
                <w:sz w:val="21"/>
                <w:szCs w:val="21"/>
              </w:rPr>
            </w:pPr>
            <w:r>
              <w:rPr>
                <w:rFonts w:ascii="Times New Roman" w:hAnsi="Times New Roman" w:cs="Times New Roman"/>
                <w:sz w:val="21"/>
                <w:szCs w:val="21"/>
              </w:rPr>
              <w:t>49 лет</w:t>
            </w:r>
          </w:p>
        </w:tc>
      </w:tr>
    </w:tbl>
    <w:p w14:paraId="3E25009C" w14:textId="77777777" w:rsidR="0016264C" w:rsidRPr="005C6E7C" w:rsidRDefault="002B0BA2" w:rsidP="0016264C">
      <w:pPr>
        <w:jc w:val="center"/>
        <w:rPr>
          <w:b/>
          <w:sz w:val="22"/>
          <w:szCs w:val="22"/>
        </w:rPr>
      </w:pPr>
      <w:r w:rsidRPr="005C6E7C">
        <w:rPr>
          <w:b/>
          <w:sz w:val="22"/>
          <w:szCs w:val="22"/>
        </w:rPr>
        <w:t>1.Организатор аукциона</w:t>
      </w:r>
    </w:p>
    <w:p w14:paraId="3E25009D" w14:textId="082A3C06" w:rsidR="002B0BA2" w:rsidRPr="00ED73BA" w:rsidRDefault="002B0BA2" w:rsidP="00C468E2">
      <w:pPr>
        <w:ind w:firstLine="709"/>
        <w:jc w:val="both"/>
      </w:pPr>
      <w:r w:rsidRPr="00ED73BA">
        <w:t xml:space="preserve">Организатор аукциона </w:t>
      </w:r>
      <w:r w:rsidR="0068093E" w:rsidRPr="00ED73BA">
        <w:t>–</w:t>
      </w:r>
      <w:r w:rsidRPr="00ED73BA">
        <w:t xml:space="preserve"> </w:t>
      </w:r>
      <w:r w:rsidR="0068093E" w:rsidRPr="00ED73BA">
        <w:t>Управление земельных и имущественных отношений МР «Дербентский район»</w:t>
      </w:r>
      <w:r w:rsidRPr="00ED73BA">
        <w:t xml:space="preserve"> (далее </w:t>
      </w:r>
      <w:r w:rsidR="005C6E7C" w:rsidRPr="00ED73BA">
        <w:t>-</w:t>
      </w:r>
      <w:r w:rsidR="00CC6CBF" w:rsidRPr="00ED73BA">
        <w:t xml:space="preserve"> Управление) (368608</w:t>
      </w:r>
      <w:r w:rsidR="0068093E" w:rsidRPr="00ED73BA">
        <w:t>, г.Дербент ул.Ю.Гагарина, 23</w:t>
      </w:r>
      <w:r w:rsidR="008171BA">
        <w:t xml:space="preserve">, </w:t>
      </w:r>
      <w:r w:rsidR="008171BA">
        <w:rPr>
          <w:lang w:val="en-US"/>
        </w:rPr>
        <w:t>e</w:t>
      </w:r>
      <w:r w:rsidR="008171BA" w:rsidRPr="008171BA">
        <w:t>-</w:t>
      </w:r>
      <w:r w:rsidR="008171BA">
        <w:rPr>
          <w:lang w:val="en-US"/>
        </w:rPr>
        <w:t>mail</w:t>
      </w:r>
      <w:r w:rsidR="008171BA">
        <w:t xml:space="preserve">: </w:t>
      </w:r>
      <w:r w:rsidR="008171BA">
        <w:rPr>
          <w:lang w:val="en-US"/>
        </w:rPr>
        <w:t>zemkomdr</w:t>
      </w:r>
      <w:r w:rsidR="008171BA" w:rsidRPr="008171BA">
        <w:t xml:space="preserve"> @</w:t>
      </w:r>
      <w:r w:rsidR="008171BA">
        <w:rPr>
          <w:lang w:val="en-US"/>
        </w:rPr>
        <w:t>bk</w:t>
      </w:r>
      <w:r w:rsidR="008171BA" w:rsidRPr="008171BA">
        <w:t>.</w:t>
      </w:r>
      <w:r w:rsidR="008171BA">
        <w:rPr>
          <w:lang w:val="en-US"/>
        </w:rPr>
        <w:t>ru</w:t>
      </w:r>
      <w:r w:rsidRPr="00ED73BA">
        <w:t>).</w:t>
      </w:r>
    </w:p>
    <w:p w14:paraId="3E25009E" w14:textId="77777777" w:rsidR="002B0BA2" w:rsidRPr="00ED73BA" w:rsidRDefault="002B0BA2" w:rsidP="003C3A3E">
      <w:pPr>
        <w:jc w:val="both"/>
      </w:pPr>
    </w:p>
    <w:p w14:paraId="3E25009F" w14:textId="2B1FAB3A" w:rsidR="0016264C" w:rsidRPr="00ED73BA" w:rsidRDefault="002B0BA2" w:rsidP="0016264C">
      <w:pPr>
        <w:jc w:val="center"/>
        <w:rPr>
          <w:b/>
        </w:rPr>
      </w:pPr>
      <w:r w:rsidRPr="00ED73BA">
        <w:rPr>
          <w:b/>
        </w:rPr>
        <w:t>2. Реквизит</w:t>
      </w:r>
      <w:r w:rsidR="0016264C" w:rsidRPr="00ED73BA">
        <w:rPr>
          <w:b/>
        </w:rPr>
        <w:t>ы решения о проведении аукциона</w:t>
      </w:r>
      <w:r w:rsidR="00F163EB" w:rsidRPr="00ED73BA">
        <w:rPr>
          <w:b/>
        </w:rPr>
        <w:t>.</w:t>
      </w:r>
    </w:p>
    <w:p w14:paraId="3713B448" w14:textId="21103C45" w:rsidR="004A7013" w:rsidRPr="00ED73BA" w:rsidRDefault="004A7013" w:rsidP="004A7013">
      <w:pPr>
        <w:tabs>
          <w:tab w:val="left" w:pos="993"/>
        </w:tabs>
        <w:jc w:val="both"/>
      </w:pPr>
      <w:r w:rsidRPr="00ED73BA">
        <w:t xml:space="preserve">Распоряжение И.о. начальника Управления земельных и имущественных отношений» МР Дербентский район», «О проведении аукциона на право заключения договоров </w:t>
      </w:r>
      <w:r w:rsidR="002C1C82">
        <w:t>аренды земельных участков</w:t>
      </w:r>
      <w:r w:rsidR="0012494B">
        <w:t>» от 17</w:t>
      </w:r>
      <w:r w:rsidR="00CB489D">
        <w:t>.08.2021 года №930.</w:t>
      </w:r>
    </w:p>
    <w:p w14:paraId="3E2500A1" w14:textId="77777777" w:rsidR="003E4ED0" w:rsidRPr="00F1695A" w:rsidRDefault="003E4ED0" w:rsidP="00614389">
      <w:pPr>
        <w:tabs>
          <w:tab w:val="left" w:pos="993"/>
        </w:tabs>
        <w:ind w:firstLine="709"/>
        <w:jc w:val="both"/>
        <w:rPr>
          <w:bCs/>
          <w:sz w:val="16"/>
          <w:szCs w:val="16"/>
        </w:rPr>
      </w:pPr>
    </w:p>
    <w:p w14:paraId="3E2500A2" w14:textId="43869A6D" w:rsidR="00D4423F" w:rsidRPr="004F017F" w:rsidRDefault="003F09DB" w:rsidP="00D7590E">
      <w:pPr>
        <w:jc w:val="center"/>
        <w:rPr>
          <w:b/>
          <w:sz w:val="22"/>
          <w:szCs w:val="22"/>
        </w:rPr>
      </w:pPr>
      <w:r w:rsidRPr="004F017F">
        <w:rPr>
          <w:b/>
          <w:sz w:val="22"/>
          <w:szCs w:val="22"/>
        </w:rPr>
        <w:t>3</w:t>
      </w:r>
      <w:r w:rsidR="00E519A2" w:rsidRPr="004F017F">
        <w:rPr>
          <w:b/>
          <w:sz w:val="22"/>
          <w:szCs w:val="22"/>
        </w:rPr>
        <w:t>. Предмет</w:t>
      </w:r>
      <w:r w:rsidR="002B0BA2" w:rsidRPr="004F017F">
        <w:rPr>
          <w:b/>
          <w:sz w:val="22"/>
          <w:szCs w:val="22"/>
        </w:rPr>
        <w:t xml:space="preserve"> аукциона</w:t>
      </w:r>
      <w:r w:rsidR="00F163EB">
        <w:rPr>
          <w:b/>
          <w:sz w:val="22"/>
          <w:szCs w:val="22"/>
        </w:rPr>
        <w:t>.</w:t>
      </w:r>
    </w:p>
    <w:p w14:paraId="5DD48D6F" w14:textId="5419CEA6" w:rsidR="00103F2A" w:rsidRDefault="00F163EB" w:rsidP="00103F2A">
      <w:pPr>
        <w:pStyle w:val="afa"/>
        <w:spacing w:before="0" w:beforeAutospacing="0" w:after="0" w:afterAutospacing="0"/>
        <w:jc w:val="both"/>
        <w:textAlignment w:val="top"/>
        <w:rPr>
          <w:color w:val="000000"/>
        </w:rPr>
      </w:pPr>
      <w:r>
        <w:rPr>
          <w:color w:val="000000"/>
        </w:rPr>
        <w:t>Предметом аукциона является п</w:t>
      </w:r>
      <w:r w:rsidR="00103F2A">
        <w:rPr>
          <w:color w:val="000000"/>
        </w:rPr>
        <w:t>раво заключения догов</w:t>
      </w:r>
      <w:r w:rsidR="00B551C7">
        <w:rPr>
          <w:color w:val="000000"/>
        </w:rPr>
        <w:t>оров аренды земельных участков, находящихся в собственности муниципального образования МР «Дербентский район»</w:t>
      </w:r>
      <w:r w:rsidR="00103F2A">
        <w:rPr>
          <w:color w:val="000000"/>
        </w:rPr>
        <w:t>:</w:t>
      </w:r>
    </w:p>
    <w:p w14:paraId="3E42BB15" w14:textId="1CD7C47A" w:rsidR="00103F2A" w:rsidRDefault="00103F2A" w:rsidP="00103F2A">
      <w:pPr>
        <w:pStyle w:val="afa"/>
        <w:spacing w:before="0" w:beforeAutospacing="0" w:after="0" w:afterAutospacing="0"/>
        <w:jc w:val="both"/>
        <w:textAlignment w:val="top"/>
        <w:rPr>
          <w:color w:val="000000"/>
        </w:rPr>
      </w:pPr>
      <w:r w:rsidRPr="00DF25D3">
        <w:rPr>
          <w:b/>
          <w:color w:val="000000"/>
        </w:rPr>
        <w:t>ЛОТ№1</w:t>
      </w:r>
      <w:r>
        <w:rPr>
          <w:color w:val="000000"/>
        </w:rPr>
        <w:t xml:space="preserve">. </w:t>
      </w:r>
      <w:r w:rsidR="00B551C7">
        <w:rPr>
          <w:color w:val="000000"/>
        </w:rPr>
        <w:t xml:space="preserve">- </w:t>
      </w:r>
      <w:r w:rsidR="00B551C7" w:rsidRPr="00FB2780">
        <w:rPr>
          <w:color w:val="000000"/>
        </w:rPr>
        <w:t xml:space="preserve">Земельный участок с </w:t>
      </w:r>
      <w:r w:rsidR="00B551C7">
        <w:rPr>
          <w:color w:val="000000"/>
        </w:rPr>
        <w:t xml:space="preserve">кадастровым номером </w:t>
      </w:r>
      <w:r w:rsidR="00591C16">
        <w:t>05:07:000070:111</w:t>
      </w:r>
      <w:r w:rsidR="00B551C7" w:rsidRPr="00FB2780">
        <w:rPr>
          <w:color w:val="000000"/>
        </w:rPr>
        <w:t xml:space="preserve"> </w:t>
      </w:r>
      <w:r w:rsidR="00591C16">
        <w:rPr>
          <w:color w:val="000000"/>
        </w:rPr>
        <w:t>площадью 380325</w:t>
      </w:r>
      <w:r w:rsidR="00B551C7">
        <w:rPr>
          <w:color w:val="000000"/>
        </w:rPr>
        <w:t xml:space="preserve"> кв.м, местоположение</w:t>
      </w:r>
      <w:r w:rsidR="00B551C7" w:rsidRPr="00FB2780">
        <w:rPr>
          <w:color w:val="000000"/>
        </w:rPr>
        <w:t>:</w:t>
      </w:r>
      <w:r w:rsidR="00B551C7">
        <w:rPr>
          <w:color w:val="000000"/>
        </w:rPr>
        <w:t xml:space="preserve"> Республика Дагестан, р-н Дербентский, на территории сельского поселения «сельсовет Зидьян-Казмалярский»,</w:t>
      </w:r>
      <w:r w:rsidR="00B551C7" w:rsidRPr="00FB2780">
        <w:rPr>
          <w:color w:val="000000"/>
        </w:rPr>
        <w:t xml:space="preserve"> с видом разрешенного использования:</w:t>
      </w:r>
      <w:r w:rsidR="00CB489D" w:rsidRPr="00CB489D">
        <w:t xml:space="preserve"> </w:t>
      </w:r>
      <w:r w:rsidR="00CB489D">
        <w:t>д</w:t>
      </w:r>
      <w:r w:rsidR="00CB489D" w:rsidRPr="00CB489D">
        <w:t>ля сельскохозяйственного использования</w:t>
      </w:r>
      <w:r w:rsidR="00CB489D">
        <w:t>,</w:t>
      </w:r>
      <w:r w:rsidR="00CB489D" w:rsidRPr="00CB489D">
        <w:t xml:space="preserve"> </w:t>
      </w:r>
      <w:r w:rsidR="00B551C7" w:rsidRPr="00FB2780">
        <w:rPr>
          <w:color w:val="000000"/>
        </w:rPr>
        <w:t>категория земель -</w:t>
      </w:r>
      <w:r w:rsidR="00B551C7">
        <w:t>земли сельскохозяйственного назначения</w:t>
      </w:r>
      <w:r w:rsidR="00B551C7" w:rsidRPr="00FB2780">
        <w:rPr>
          <w:color w:val="000000"/>
        </w:rPr>
        <w:t>, срок аренды 49 лет.</w:t>
      </w:r>
    </w:p>
    <w:p w14:paraId="1C98BA51" w14:textId="49CFE66A" w:rsidR="006B4481" w:rsidRPr="00CB489D" w:rsidRDefault="00103F2A" w:rsidP="00CB489D">
      <w:pPr>
        <w:pStyle w:val="afa"/>
        <w:spacing w:before="0" w:beforeAutospacing="0" w:after="0" w:afterAutospacing="0"/>
        <w:jc w:val="both"/>
        <w:textAlignment w:val="top"/>
        <w:rPr>
          <w:color w:val="000000"/>
        </w:rPr>
      </w:pPr>
      <w:r w:rsidRPr="00DF25D3">
        <w:rPr>
          <w:b/>
          <w:color w:val="000000"/>
        </w:rPr>
        <w:t>ЛОТ№2.</w:t>
      </w:r>
      <w:r>
        <w:rPr>
          <w:b/>
          <w:color w:val="000000"/>
        </w:rPr>
        <w:t xml:space="preserve"> </w:t>
      </w:r>
      <w:r w:rsidR="00B551C7">
        <w:rPr>
          <w:color w:val="000000"/>
        </w:rPr>
        <w:t xml:space="preserve">- </w:t>
      </w:r>
      <w:r w:rsidR="00B551C7" w:rsidRPr="00FB2780">
        <w:rPr>
          <w:color w:val="000000"/>
        </w:rPr>
        <w:t xml:space="preserve">Земельный участок с </w:t>
      </w:r>
      <w:r w:rsidR="00B551C7">
        <w:rPr>
          <w:color w:val="000000"/>
        </w:rPr>
        <w:t xml:space="preserve">кадастровым номером </w:t>
      </w:r>
      <w:r w:rsidR="00B551C7" w:rsidRPr="00F21A45">
        <w:t>05:07:000070:121</w:t>
      </w:r>
      <w:r w:rsidR="00B551C7" w:rsidRPr="00FB2780">
        <w:rPr>
          <w:color w:val="000000"/>
        </w:rPr>
        <w:t xml:space="preserve"> </w:t>
      </w:r>
      <w:r w:rsidR="00B551C7">
        <w:rPr>
          <w:color w:val="000000"/>
        </w:rPr>
        <w:t>площадью 659396</w:t>
      </w:r>
      <w:r w:rsidR="00B551C7" w:rsidRPr="00FB2780">
        <w:rPr>
          <w:color w:val="000000"/>
        </w:rPr>
        <w:t xml:space="preserve"> кв.м, </w:t>
      </w:r>
      <w:r w:rsidR="00B551C7">
        <w:rPr>
          <w:color w:val="000000"/>
        </w:rPr>
        <w:t>местоположение</w:t>
      </w:r>
      <w:r w:rsidR="00B551C7" w:rsidRPr="00FB2780">
        <w:rPr>
          <w:color w:val="000000"/>
        </w:rPr>
        <w:t>:</w:t>
      </w:r>
      <w:r w:rsidR="00B551C7">
        <w:rPr>
          <w:color w:val="000000"/>
        </w:rPr>
        <w:t xml:space="preserve"> Республика Дагестан, р-н Дербентский, на территории сельского поселения «сельсовет Зидьян-Казмалярский»,</w:t>
      </w:r>
      <w:r w:rsidR="00B551C7" w:rsidRPr="00FB2780">
        <w:rPr>
          <w:color w:val="000000"/>
        </w:rPr>
        <w:t xml:space="preserve"> с видом разрешенного использования:</w:t>
      </w:r>
      <w:r w:rsidR="00B551C7" w:rsidRPr="003B5460">
        <w:t xml:space="preserve"> </w:t>
      </w:r>
      <w:r w:rsidR="00B551C7">
        <w:t xml:space="preserve">земли сельскохозяйственного использования, </w:t>
      </w:r>
      <w:r w:rsidR="00B551C7">
        <w:rPr>
          <w:color w:val="000000"/>
        </w:rPr>
        <w:t xml:space="preserve">категория земель </w:t>
      </w:r>
      <w:r w:rsidR="00B551C7" w:rsidRPr="00FB2780">
        <w:rPr>
          <w:color w:val="000000"/>
        </w:rPr>
        <w:t>-</w:t>
      </w:r>
      <w:r w:rsidR="00B551C7">
        <w:rPr>
          <w:color w:val="000000"/>
        </w:rPr>
        <w:t xml:space="preserve"> </w:t>
      </w:r>
      <w:r w:rsidR="00B551C7">
        <w:t>земли сельскохозяйственного назначения</w:t>
      </w:r>
      <w:r w:rsidR="00B551C7" w:rsidRPr="00FB2780">
        <w:rPr>
          <w:color w:val="000000"/>
        </w:rPr>
        <w:t>, срок аренды 49 лет.</w:t>
      </w:r>
    </w:p>
    <w:p w14:paraId="3E2500A5" w14:textId="438B7085" w:rsidR="00EB5FB6" w:rsidRDefault="00A80A0C" w:rsidP="00676ED9">
      <w:pPr>
        <w:jc w:val="center"/>
        <w:rPr>
          <w:b/>
          <w:iCs/>
          <w:sz w:val="22"/>
          <w:szCs w:val="22"/>
        </w:rPr>
      </w:pPr>
      <w:r>
        <w:rPr>
          <w:b/>
          <w:sz w:val="22"/>
          <w:szCs w:val="22"/>
        </w:rPr>
        <w:t>4.</w:t>
      </w:r>
      <w:r w:rsidR="00EB5FB6" w:rsidRPr="0011653B">
        <w:rPr>
          <w:b/>
          <w:sz w:val="22"/>
          <w:szCs w:val="22"/>
        </w:rPr>
        <w:t xml:space="preserve">Характеристика </w:t>
      </w:r>
      <w:r w:rsidR="00EB5FB6" w:rsidRPr="0011653B">
        <w:rPr>
          <w:b/>
          <w:iCs/>
          <w:sz w:val="22"/>
          <w:szCs w:val="22"/>
        </w:rPr>
        <w:t>земельного участка:</w:t>
      </w:r>
    </w:p>
    <w:p w14:paraId="2EBA91AE" w14:textId="416F9416" w:rsidR="00F163EB" w:rsidRPr="0011653B" w:rsidRDefault="00F163EB" w:rsidP="00676ED9">
      <w:pPr>
        <w:jc w:val="center"/>
        <w:rPr>
          <w:b/>
          <w:iCs/>
          <w:sz w:val="22"/>
          <w:szCs w:val="22"/>
        </w:rPr>
      </w:pPr>
      <w:r>
        <w:rPr>
          <w:b/>
          <w:iCs/>
          <w:sz w:val="22"/>
          <w:szCs w:val="22"/>
        </w:rPr>
        <w:t>Лот №1.</w:t>
      </w:r>
    </w:p>
    <w:p w14:paraId="3E2500A6" w14:textId="512C5DA2" w:rsidR="005F50C8" w:rsidRPr="004F017F" w:rsidRDefault="00EB5FB6" w:rsidP="00B551C7">
      <w:pPr>
        <w:ind w:firstLine="567"/>
        <w:jc w:val="both"/>
        <w:rPr>
          <w:bCs/>
          <w:sz w:val="22"/>
          <w:szCs w:val="22"/>
        </w:rPr>
      </w:pPr>
      <w:r w:rsidRPr="004F017F">
        <w:rPr>
          <w:b/>
          <w:bCs/>
          <w:sz w:val="22"/>
          <w:szCs w:val="22"/>
        </w:rPr>
        <w:t>Местоположение земельного участка</w:t>
      </w:r>
      <w:r w:rsidR="00595E95" w:rsidRPr="004F017F">
        <w:rPr>
          <w:bCs/>
          <w:sz w:val="22"/>
          <w:szCs w:val="22"/>
        </w:rPr>
        <w:t xml:space="preserve">: </w:t>
      </w:r>
      <w:r w:rsidR="00B551C7">
        <w:rPr>
          <w:color w:val="000000"/>
        </w:rPr>
        <w:t>Республика Дагестан, р-н Дербентский, на территории сельского поселения «сельсовет Зидьян-Казмалярский»,</w:t>
      </w:r>
    </w:p>
    <w:p w14:paraId="3E2500A7" w14:textId="1FDD281B" w:rsidR="00EB5FB6" w:rsidRPr="004F017F" w:rsidRDefault="00EB5FB6" w:rsidP="00B551C7">
      <w:pPr>
        <w:ind w:firstLine="567"/>
        <w:jc w:val="both"/>
        <w:rPr>
          <w:bCs/>
          <w:sz w:val="22"/>
          <w:szCs w:val="22"/>
        </w:rPr>
      </w:pPr>
      <w:r w:rsidRPr="004F017F">
        <w:rPr>
          <w:b/>
          <w:bCs/>
          <w:sz w:val="22"/>
          <w:szCs w:val="22"/>
        </w:rPr>
        <w:t>Кадастровый номер</w:t>
      </w:r>
      <w:r w:rsidR="001E45DC" w:rsidRPr="004F017F">
        <w:rPr>
          <w:bCs/>
          <w:sz w:val="22"/>
          <w:szCs w:val="22"/>
        </w:rPr>
        <w:t xml:space="preserve">: </w:t>
      </w:r>
      <w:r w:rsidR="00591C16">
        <w:t>05:07:000070:111</w:t>
      </w:r>
      <w:r w:rsidR="00B551C7">
        <w:t>.</w:t>
      </w:r>
    </w:p>
    <w:p w14:paraId="3E2500A8" w14:textId="29900DE6" w:rsidR="00EB5FB6" w:rsidRPr="004F017F" w:rsidRDefault="00EB5FB6" w:rsidP="00F062FC">
      <w:pPr>
        <w:ind w:firstLine="567"/>
        <w:jc w:val="both"/>
        <w:rPr>
          <w:sz w:val="22"/>
          <w:szCs w:val="22"/>
        </w:rPr>
      </w:pPr>
      <w:r w:rsidRPr="004F017F">
        <w:rPr>
          <w:b/>
          <w:iCs/>
          <w:sz w:val="22"/>
          <w:szCs w:val="22"/>
        </w:rPr>
        <w:t>Категория земель</w:t>
      </w:r>
      <w:r w:rsidR="00433205">
        <w:rPr>
          <w:sz w:val="22"/>
          <w:szCs w:val="22"/>
        </w:rPr>
        <w:t>: земли сельскохозяйственного назначения</w:t>
      </w:r>
      <w:r w:rsidR="004D0547" w:rsidRPr="004F017F">
        <w:rPr>
          <w:sz w:val="22"/>
          <w:szCs w:val="22"/>
        </w:rPr>
        <w:t>.</w:t>
      </w:r>
    </w:p>
    <w:p w14:paraId="3E2500A9" w14:textId="13272DDD" w:rsidR="00EB5FB6" w:rsidRPr="004F017F" w:rsidRDefault="00EB5FB6" w:rsidP="00F062FC">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sidR="00591C16">
        <w:rPr>
          <w:color w:val="000000"/>
        </w:rPr>
        <w:t>380325</w:t>
      </w:r>
      <w:r w:rsidR="007602F0">
        <w:rPr>
          <w:iCs/>
          <w:sz w:val="22"/>
          <w:szCs w:val="22"/>
        </w:rPr>
        <w:t xml:space="preserve"> </w:t>
      </w:r>
      <w:r w:rsidR="00EC5BD9" w:rsidRPr="004F017F">
        <w:rPr>
          <w:iCs/>
          <w:sz w:val="22"/>
          <w:szCs w:val="22"/>
        </w:rPr>
        <w:t>кв.</w:t>
      </w:r>
      <w:r w:rsidR="00EC5BD9">
        <w:rPr>
          <w:iCs/>
          <w:sz w:val="22"/>
          <w:szCs w:val="22"/>
        </w:rPr>
        <w:t>м.</w:t>
      </w:r>
    </w:p>
    <w:p w14:paraId="3E2500AB" w14:textId="048BE432" w:rsidR="003741BD" w:rsidRPr="00B551C7" w:rsidRDefault="003068A5" w:rsidP="003741BD">
      <w:pPr>
        <w:ind w:firstLine="567"/>
        <w:jc w:val="both"/>
        <w:rPr>
          <w:rFonts w:eastAsia="MS Mincho"/>
          <w:sz w:val="22"/>
          <w:szCs w:val="22"/>
        </w:rPr>
      </w:pPr>
      <w:r>
        <w:rPr>
          <w:b/>
          <w:sz w:val="22"/>
          <w:szCs w:val="22"/>
        </w:rPr>
        <w:t xml:space="preserve">Вид разрешенного </w:t>
      </w:r>
      <w:r w:rsidR="003741BD" w:rsidRPr="004F017F">
        <w:rPr>
          <w:b/>
          <w:sz w:val="22"/>
          <w:szCs w:val="22"/>
        </w:rPr>
        <w:t>использовани</w:t>
      </w:r>
      <w:r>
        <w:rPr>
          <w:b/>
          <w:sz w:val="22"/>
          <w:szCs w:val="22"/>
        </w:rPr>
        <w:t>я</w:t>
      </w:r>
      <w:r w:rsidR="003741BD" w:rsidRPr="004F017F">
        <w:rPr>
          <w:b/>
          <w:sz w:val="22"/>
          <w:szCs w:val="22"/>
        </w:rPr>
        <w:t>:</w:t>
      </w:r>
      <w:r w:rsidR="008F0468">
        <w:rPr>
          <w:sz w:val="22"/>
          <w:szCs w:val="22"/>
        </w:rPr>
        <w:t xml:space="preserve"> </w:t>
      </w:r>
      <w:r w:rsidR="00A23C9A">
        <w:rPr>
          <w:sz w:val="21"/>
          <w:szCs w:val="21"/>
        </w:rPr>
        <w:t>Для</w:t>
      </w:r>
      <w:r w:rsidR="00591C16">
        <w:rPr>
          <w:sz w:val="21"/>
          <w:szCs w:val="21"/>
        </w:rPr>
        <w:t xml:space="preserve"> сельскохозяйственного использования</w:t>
      </w:r>
      <w:r w:rsidR="0012494B">
        <w:rPr>
          <w:sz w:val="21"/>
          <w:szCs w:val="21"/>
        </w:rPr>
        <w:t>.</w:t>
      </w:r>
    </w:p>
    <w:p w14:paraId="3E2500AC" w14:textId="239352F4" w:rsidR="007551E0" w:rsidRPr="004F017F" w:rsidRDefault="003741BD" w:rsidP="007551E0">
      <w:pPr>
        <w:ind w:firstLine="567"/>
        <w:jc w:val="both"/>
        <w:rPr>
          <w:sz w:val="22"/>
          <w:szCs w:val="22"/>
        </w:rPr>
      </w:pPr>
      <w:r w:rsidRPr="004F017F">
        <w:rPr>
          <w:rFonts w:eastAsia="MS Mincho"/>
          <w:b/>
          <w:sz w:val="22"/>
          <w:szCs w:val="22"/>
        </w:rPr>
        <w:t xml:space="preserve">Цель использования участка: </w:t>
      </w:r>
      <w:r w:rsidR="00A23C9A">
        <w:rPr>
          <w:rFonts w:eastAsia="MS Mincho"/>
          <w:sz w:val="22"/>
          <w:szCs w:val="22"/>
        </w:rPr>
        <w:t>Растениеводство</w:t>
      </w:r>
      <w:r w:rsidR="006677C7">
        <w:rPr>
          <w:rFonts w:eastAsia="MS Mincho"/>
          <w:sz w:val="22"/>
          <w:szCs w:val="22"/>
        </w:rPr>
        <w:t>.</w:t>
      </w:r>
    </w:p>
    <w:p w14:paraId="3E2500BB" w14:textId="16CC5975" w:rsidR="0083110B" w:rsidRPr="003C3A3E" w:rsidRDefault="004D0547" w:rsidP="003C3A3E">
      <w:pPr>
        <w:autoSpaceDE w:val="0"/>
        <w:autoSpaceDN w:val="0"/>
        <w:adjustRightInd w:val="0"/>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bookmarkStart w:id="0" w:name="_Toc151440522"/>
    </w:p>
    <w:p w14:paraId="3E2500BC" w14:textId="06D39B6E" w:rsidR="00BC64BB" w:rsidRDefault="00BC64BB" w:rsidP="00BC64BB">
      <w:pPr>
        <w:ind w:firstLine="567"/>
        <w:jc w:val="both"/>
        <w:rPr>
          <w:sz w:val="22"/>
          <w:szCs w:val="22"/>
        </w:rPr>
      </w:pPr>
      <w:r w:rsidRPr="004F017F">
        <w:rPr>
          <w:b/>
          <w:sz w:val="22"/>
          <w:szCs w:val="22"/>
        </w:rPr>
        <w:lastRenderedPageBreak/>
        <w:t xml:space="preserve">Технические условия для подключения объекта к сетям инженерно-технического </w:t>
      </w:r>
      <w:r w:rsidR="000F67B1" w:rsidRPr="004F017F">
        <w:rPr>
          <w:b/>
          <w:sz w:val="22"/>
          <w:szCs w:val="22"/>
        </w:rPr>
        <w:t>обеспечения</w:t>
      </w:r>
      <w:r w:rsidR="000F67B1">
        <w:rPr>
          <w:b/>
          <w:sz w:val="22"/>
          <w:szCs w:val="22"/>
        </w:rPr>
        <w:t>:</w:t>
      </w:r>
      <w:r w:rsidR="000F67B1" w:rsidRPr="004F017F">
        <w:rPr>
          <w:sz w:val="22"/>
          <w:szCs w:val="22"/>
        </w:rPr>
        <w:t xml:space="preserve"> не</w:t>
      </w:r>
      <w:r w:rsidRPr="004F017F">
        <w:rPr>
          <w:sz w:val="22"/>
          <w:szCs w:val="22"/>
        </w:rPr>
        <w:t xml:space="preserve"> требуются. </w:t>
      </w:r>
    </w:p>
    <w:p w14:paraId="0C40F822" w14:textId="4AE31590" w:rsidR="00F163EB" w:rsidRPr="002B4F2F" w:rsidRDefault="00F163EB" w:rsidP="00F163EB">
      <w:pPr>
        <w:jc w:val="center"/>
        <w:rPr>
          <w:b/>
          <w:iCs/>
          <w:sz w:val="22"/>
          <w:szCs w:val="22"/>
        </w:rPr>
      </w:pPr>
      <w:r w:rsidRPr="002B4F2F">
        <w:rPr>
          <w:b/>
          <w:iCs/>
          <w:sz w:val="22"/>
          <w:szCs w:val="22"/>
        </w:rPr>
        <w:t>Лот №2.</w:t>
      </w:r>
    </w:p>
    <w:p w14:paraId="2D24C48C" w14:textId="77777777" w:rsidR="006677C7" w:rsidRPr="002B4F2F" w:rsidRDefault="006677C7" w:rsidP="006677C7">
      <w:pPr>
        <w:ind w:firstLine="567"/>
        <w:jc w:val="both"/>
        <w:rPr>
          <w:bCs/>
          <w:sz w:val="22"/>
          <w:szCs w:val="22"/>
        </w:rPr>
      </w:pPr>
      <w:r w:rsidRPr="002B4F2F">
        <w:rPr>
          <w:b/>
          <w:bCs/>
          <w:sz w:val="22"/>
          <w:szCs w:val="22"/>
        </w:rPr>
        <w:t>Местоположение земельного участка</w:t>
      </w:r>
      <w:r w:rsidRPr="002B4F2F">
        <w:rPr>
          <w:bCs/>
          <w:sz w:val="22"/>
          <w:szCs w:val="22"/>
        </w:rPr>
        <w:t xml:space="preserve">: </w:t>
      </w:r>
      <w:r w:rsidRPr="002B4F2F">
        <w:rPr>
          <w:color w:val="000000"/>
          <w:sz w:val="22"/>
          <w:szCs w:val="22"/>
        </w:rPr>
        <w:t>Республика Дагестан, р-н Дербентский, на территории сельского поселения «сельсовет Зидьян-Казмалярский»,</w:t>
      </w:r>
    </w:p>
    <w:p w14:paraId="7694F19E" w14:textId="3CBFC81F" w:rsidR="006677C7" w:rsidRPr="002B4F2F" w:rsidRDefault="006677C7" w:rsidP="006677C7">
      <w:pPr>
        <w:ind w:firstLine="567"/>
        <w:jc w:val="both"/>
        <w:rPr>
          <w:bCs/>
          <w:sz w:val="22"/>
          <w:szCs w:val="22"/>
        </w:rPr>
      </w:pPr>
      <w:r w:rsidRPr="002B4F2F">
        <w:rPr>
          <w:b/>
          <w:bCs/>
          <w:sz w:val="22"/>
          <w:szCs w:val="22"/>
        </w:rPr>
        <w:t>Кадастровый номер</w:t>
      </w:r>
      <w:r w:rsidRPr="002B4F2F">
        <w:rPr>
          <w:bCs/>
          <w:sz w:val="22"/>
          <w:szCs w:val="22"/>
        </w:rPr>
        <w:t xml:space="preserve">: </w:t>
      </w:r>
      <w:r w:rsidRPr="002B4F2F">
        <w:rPr>
          <w:sz w:val="22"/>
          <w:szCs w:val="22"/>
        </w:rPr>
        <w:t>05:07:000070:121.</w:t>
      </w:r>
    </w:p>
    <w:p w14:paraId="4B063488" w14:textId="77777777" w:rsidR="006677C7" w:rsidRPr="002B4F2F" w:rsidRDefault="006677C7" w:rsidP="006677C7">
      <w:pPr>
        <w:ind w:firstLine="567"/>
        <w:jc w:val="both"/>
        <w:rPr>
          <w:sz w:val="22"/>
          <w:szCs w:val="22"/>
        </w:rPr>
      </w:pPr>
      <w:r w:rsidRPr="002B4F2F">
        <w:rPr>
          <w:b/>
          <w:iCs/>
          <w:sz w:val="22"/>
          <w:szCs w:val="22"/>
        </w:rPr>
        <w:t>Категория земель</w:t>
      </w:r>
      <w:r w:rsidRPr="002B4F2F">
        <w:rPr>
          <w:sz w:val="22"/>
          <w:szCs w:val="22"/>
        </w:rPr>
        <w:t>: земли сельскохозяйственного назначения.</w:t>
      </w:r>
    </w:p>
    <w:p w14:paraId="481A223E" w14:textId="688FEA0A" w:rsidR="006677C7" w:rsidRPr="002B4F2F" w:rsidRDefault="006677C7" w:rsidP="006677C7">
      <w:pPr>
        <w:ind w:firstLine="567"/>
        <w:jc w:val="both"/>
        <w:rPr>
          <w:iCs/>
          <w:sz w:val="22"/>
          <w:szCs w:val="22"/>
        </w:rPr>
      </w:pPr>
      <w:r w:rsidRPr="002B4F2F">
        <w:rPr>
          <w:b/>
          <w:iCs/>
          <w:sz w:val="22"/>
          <w:szCs w:val="22"/>
        </w:rPr>
        <w:t>Площадь земельного участка</w:t>
      </w:r>
      <w:r w:rsidRPr="002B4F2F">
        <w:rPr>
          <w:iCs/>
          <w:sz w:val="22"/>
          <w:szCs w:val="22"/>
        </w:rPr>
        <w:t xml:space="preserve">: </w:t>
      </w:r>
      <w:r w:rsidRPr="002B4F2F">
        <w:rPr>
          <w:color w:val="000000"/>
          <w:sz w:val="22"/>
          <w:szCs w:val="22"/>
        </w:rPr>
        <w:t>659396</w:t>
      </w:r>
      <w:r w:rsidRPr="002B4F2F">
        <w:rPr>
          <w:iCs/>
          <w:sz w:val="22"/>
          <w:szCs w:val="22"/>
        </w:rPr>
        <w:t xml:space="preserve"> кв.м.</w:t>
      </w:r>
    </w:p>
    <w:p w14:paraId="2DA08063" w14:textId="1300449D" w:rsidR="006677C7" w:rsidRPr="002B4F2F" w:rsidRDefault="006677C7" w:rsidP="006677C7">
      <w:pPr>
        <w:ind w:firstLine="567"/>
        <w:jc w:val="both"/>
        <w:rPr>
          <w:rFonts w:eastAsia="MS Mincho"/>
          <w:sz w:val="22"/>
          <w:szCs w:val="22"/>
        </w:rPr>
      </w:pPr>
      <w:r w:rsidRPr="002B4F2F">
        <w:rPr>
          <w:b/>
          <w:sz w:val="22"/>
          <w:szCs w:val="22"/>
        </w:rPr>
        <w:t>Вид разрешенного использования:</w:t>
      </w:r>
      <w:r w:rsidRPr="002B4F2F">
        <w:rPr>
          <w:sz w:val="22"/>
          <w:szCs w:val="22"/>
        </w:rPr>
        <w:t xml:space="preserve"> Земли сельскохозяйственного использования</w:t>
      </w:r>
      <w:r w:rsidR="0012494B" w:rsidRPr="002B4F2F">
        <w:rPr>
          <w:sz w:val="22"/>
          <w:szCs w:val="22"/>
        </w:rPr>
        <w:t>.</w:t>
      </w:r>
    </w:p>
    <w:p w14:paraId="016A23F8" w14:textId="3435A086" w:rsidR="006677C7" w:rsidRPr="002B4F2F" w:rsidRDefault="006677C7" w:rsidP="006677C7">
      <w:pPr>
        <w:ind w:firstLine="567"/>
        <w:jc w:val="both"/>
        <w:rPr>
          <w:sz w:val="22"/>
          <w:szCs w:val="22"/>
        </w:rPr>
      </w:pPr>
      <w:r w:rsidRPr="002B4F2F">
        <w:rPr>
          <w:rFonts w:eastAsia="MS Mincho"/>
          <w:b/>
          <w:sz w:val="22"/>
          <w:szCs w:val="22"/>
        </w:rPr>
        <w:t xml:space="preserve">Цель использования участка: </w:t>
      </w:r>
      <w:r w:rsidR="00A23C9A" w:rsidRPr="002B4F2F">
        <w:rPr>
          <w:rFonts w:eastAsia="MS Mincho"/>
          <w:sz w:val="22"/>
          <w:szCs w:val="22"/>
        </w:rPr>
        <w:t>Растениеводство</w:t>
      </w:r>
      <w:r w:rsidRPr="002B4F2F">
        <w:rPr>
          <w:rFonts w:eastAsia="MS Mincho"/>
          <w:sz w:val="22"/>
          <w:szCs w:val="22"/>
        </w:rPr>
        <w:t>.</w:t>
      </w:r>
    </w:p>
    <w:p w14:paraId="5FF297F1" w14:textId="77777777" w:rsidR="006677C7" w:rsidRPr="002B4F2F" w:rsidRDefault="006677C7" w:rsidP="006677C7">
      <w:pPr>
        <w:autoSpaceDE w:val="0"/>
        <w:autoSpaceDN w:val="0"/>
        <w:adjustRightInd w:val="0"/>
        <w:ind w:firstLine="567"/>
        <w:jc w:val="both"/>
        <w:rPr>
          <w:sz w:val="22"/>
          <w:szCs w:val="22"/>
        </w:rPr>
      </w:pPr>
      <w:r w:rsidRPr="002B4F2F">
        <w:rPr>
          <w:b/>
          <w:bCs/>
          <w:sz w:val="22"/>
          <w:szCs w:val="22"/>
        </w:rPr>
        <w:t>Обременения земельного участка:</w:t>
      </w:r>
      <w:r w:rsidRPr="002B4F2F">
        <w:rPr>
          <w:sz w:val="22"/>
          <w:szCs w:val="22"/>
        </w:rPr>
        <w:t xml:space="preserve"> на дату принятия решения о проведении аукциона на участок не зарегистрированы права третьих лиц.</w:t>
      </w:r>
    </w:p>
    <w:p w14:paraId="78BBD0E4" w14:textId="1A625E68" w:rsidR="006677C7" w:rsidRDefault="006677C7" w:rsidP="006677C7">
      <w:pPr>
        <w:ind w:firstLine="567"/>
        <w:jc w:val="both"/>
        <w:rPr>
          <w:sz w:val="22"/>
          <w:szCs w:val="22"/>
        </w:rPr>
      </w:pPr>
      <w:r w:rsidRPr="004F017F">
        <w:rPr>
          <w:b/>
          <w:sz w:val="22"/>
          <w:szCs w:val="22"/>
        </w:rPr>
        <w:t xml:space="preserve">Технические условия для подключения объекта к сетям инженерно-технического </w:t>
      </w:r>
      <w:r w:rsidR="000F67B1" w:rsidRPr="004F017F">
        <w:rPr>
          <w:b/>
          <w:sz w:val="22"/>
          <w:szCs w:val="22"/>
        </w:rPr>
        <w:t>обеспечения</w:t>
      </w:r>
      <w:r w:rsidR="000F67B1">
        <w:rPr>
          <w:b/>
          <w:sz w:val="22"/>
          <w:szCs w:val="22"/>
        </w:rPr>
        <w:t>:</w:t>
      </w:r>
      <w:r w:rsidR="000F67B1">
        <w:rPr>
          <w:sz w:val="22"/>
          <w:szCs w:val="22"/>
        </w:rPr>
        <w:t xml:space="preserve"> не</w:t>
      </w:r>
      <w:r w:rsidR="00077268">
        <w:rPr>
          <w:sz w:val="22"/>
          <w:szCs w:val="22"/>
        </w:rPr>
        <w:t xml:space="preserve"> требуются.</w:t>
      </w:r>
    </w:p>
    <w:bookmarkEnd w:id="0"/>
    <w:p w14:paraId="3E2500BE" w14:textId="21B45B28" w:rsidR="002B0BA2" w:rsidRDefault="00A80A0C" w:rsidP="000A5D74">
      <w:pPr>
        <w:jc w:val="center"/>
        <w:rPr>
          <w:b/>
          <w:sz w:val="22"/>
          <w:szCs w:val="22"/>
        </w:rPr>
      </w:pPr>
      <w:r>
        <w:rPr>
          <w:b/>
          <w:sz w:val="22"/>
          <w:szCs w:val="22"/>
        </w:rPr>
        <w:t>5</w:t>
      </w:r>
      <w:r w:rsidR="002B0BA2" w:rsidRPr="004F017F">
        <w:rPr>
          <w:b/>
          <w:sz w:val="22"/>
          <w:szCs w:val="22"/>
        </w:rPr>
        <w:t>. Начальная цена предмета аукциона</w:t>
      </w:r>
      <w:r w:rsidR="00090D1E">
        <w:rPr>
          <w:b/>
          <w:sz w:val="22"/>
          <w:szCs w:val="22"/>
        </w:rPr>
        <w:t>, шаг аукциона, размер задатка</w:t>
      </w:r>
      <w:r w:rsidR="00F163EB">
        <w:rPr>
          <w:b/>
          <w:sz w:val="22"/>
          <w:szCs w:val="22"/>
        </w:rPr>
        <w:t>.</w:t>
      </w:r>
    </w:p>
    <w:p w14:paraId="6CFD9156" w14:textId="5059C936" w:rsidR="00F163EB" w:rsidRPr="00A80A0C" w:rsidRDefault="00F163EB" w:rsidP="000A5D74">
      <w:pPr>
        <w:jc w:val="center"/>
        <w:rPr>
          <w:b/>
          <w:sz w:val="22"/>
          <w:szCs w:val="22"/>
        </w:rPr>
      </w:pPr>
      <w:r w:rsidRPr="00A80A0C">
        <w:rPr>
          <w:b/>
          <w:sz w:val="22"/>
          <w:szCs w:val="22"/>
        </w:rPr>
        <w:t>Лот№1.</w:t>
      </w:r>
    </w:p>
    <w:p w14:paraId="3E2500BF" w14:textId="535368F8" w:rsidR="00EB5FB6" w:rsidRDefault="00EB5FB6" w:rsidP="000A5D74">
      <w:pPr>
        <w:ind w:firstLine="567"/>
        <w:jc w:val="both"/>
        <w:rPr>
          <w:sz w:val="22"/>
          <w:szCs w:val="22"/>
        </w:rPr>
      </w:pPr>
      <w:r w:rsidRPr="00726F22">
        <w:rPr>
          <w:b/>
          <w:sz w:val="22"/>
          <w:szCs w:val="22"/>
        </w:rPr>
        <w:t>Начальный размер ежегодной арендной платы за земельный участок:</w:t>
      </w:r>
      <w:r w:rsidR="00B17165" w:rsidRPr="004F017F">
        <w:rPr>
          <w:sz w:val="22"/>
          <w:szCs w:val="22"/>
        </w:rPr>
        <w:t xml:space="preserve"> </w:t>
      </w:r>
      <w:r w:rsidR="00B27FE1">
        <w:rPr>
          <w:sz w:val="22"/>
          <w:szCs w:val="22"/>
        </w:rPr>
        <w:t>112386,00</w:t>
      </w:r>
      <w:r w:rsidR="00B17165" w:rsidRPr="004F017F">
        <w:rPr>
          <w:sz w:val="22"/>
          <w:szCs w:val="22"/>
        </w:rPr>
        <w:t xml:space="preserve"> </w:t>
      </w:r>
      <w:r w:rsidR="000F6D43" w:rsidRPr="004F017F">
        <w:rPr>
          <w:sz w:val="22"/>
          <w:szCs w:val="22"/>
        </w:rPr>
        <w:t>(</w:t>
      </w:r>
      <w:r w:rsidR="006677C7">
        <w:rPr>
          <w:sz w:val="22"/>
          <w:szCs w:val="22"/>
        </w:rPr>
        <w:t>сто двенадцать тысячи триста восемьдесят шесть</w:t>
      </w:r>
      <w:r w:rsidR="000F6D43" w:rsidRPr="004F017F">
        <w:rPr>
          <w:sz w:val="22"/>
          <w:szCs w:val="22"/>
        </w:rPr>
        <w:t xml:space="preserve">) </w:t>
      </w:r>
      <w:r w:rsidR="006677C7">
        <w:rPr>
          <w:sz w:val="22"/>
          <w:szCs w:val="22"/>
        </w:rPr>
        <w:t>рублей.</w:t>
      </w:r>
      <w:r w:rsidRPr="004F017F">
        <w:rPr>
          <w:sz w:val="22"/>
          <w:szCs w:val="22"/>
        </w:rPr>
        <w:t xml:space="preserve"> </w:t>
      </w:r>
    </w:p>
    <w:p w14:paraId="41B269F3" w14:textId="02595A8F" w:rsidR="002A000E" w:rsidRDefault="002A000E" w:rsidP="000A5D74">
      <w:pPr>
        <w:ind w:firstLine="567"/>
        <w:jc w:val="both"/>
        <w:rPr>
          <w:sz w:val="22"/>
          <w:szCs w:val="22"/>
        </w:rPr>
      </w:pPr>
      <w:r w:rsidRPr="00726F22">
        <w:rPr>
          <w:b/>
          <w:sz w:val="22"/>
          <w:szCs w:val="22"/>
        </w:rPr>
        <w:t>Шаг аукциона:</w:t>
      </w:r>
      <w:r w:rsidR="006677C7">
        <w:rPr>
          <w:sz w:val="22"/>
          <w:szCs w:val="22"/>
        </w:rPr>
        <w:t xml:space="preserve"> 3372</w:t>
      </w:r>
      <w:r w:rsidR="007D2F0F">
        <w:rPr>
          <w:sz w:val="22"/>
          <w:szCs w:val="22"/>
        </w:rPr>
        <w:t xml:space="preserve"> </w:t>
      </w:r>
      <w:r w:rsidR="00A80A0C">
        <w:rPr>
          <w:sz w:val="22"/>
          <w:szCs w:val="22"/>
        </w:rPr>
        <w:t>(</w:t>
      </w:r>
      <w:r w:rsidR="006677C7">
        <w:rPr>
          <w:sz w:val="22"/>
          <w:szCs w:val="22"/>
        </w:rPr>
        <w:t>три тысячи триста семьдесят два</w:t>
      </w:r>
      <w:r w:rsidRPr="004F017F">
        <w:rPr>
          <w:sz w:val="22"/>
          <w:szCs w:val="22"/>
        </w:rPr>
        <w:t xml:space="preserve">) </w:t>
      </w:r>
      <w:r w:rsidR="006677C7">
        <w:rPr>
          <w:sz w:val="22"/>
          <w:szCs w:val="22"/>
        </w:rPr>
        <w:t>рубля</w:t>
      </w:r>
      <w:r w:rsidR="00726F22">
        <w:rPr>
          <w:sz w:val="22"/>
          <w:szCs w:val="22"/>
        </w:rPr>
        <w:t>.</w:t>
      </w:r>
    </w:p>
    <w:p w14:paraId="6D1D838A" w14:textId="7501F6BB" w:rsidR="00A80A0C" w:rsidRPr="00A80A0C" w:rsidRDefault="00A80A0C" w:rsidP="000A5D74">
      <w:pPr>
        <w:ind w:firstLine="567"/>
        <w:jc w:val="both"/>
        <w:rPr>
          <w:b/>
          <w:sz w:val="22"/>
          <w:szCs w:val="22"/>
        </w:rPr>
      </w:pPr>
      <w:r w:rsidRPr="00A80A0C">
        <w:rPr>
          <w:b/>
          <w:sz w:val="22"/>
          <w:szCs w:val="22"/>
        </w:rPr>
        <w:t>Размер задатка:</w:t>
      </w:r>
      <w:r>
        <w:rPr>
          <w:b/>
          <w:sz w:val="22"/>
          <w:szCs w:val="22"/>
        </w:rPr>
        <w:t xml:space="preserve"> </w:t>
      </w:r>
      <w:r w:rsidR="006677C7">
        <w:rPr>
          <w:sz w:val="22"/>
          <w:szCs w:val="22"/>
        </w:rPr>
        <w:t>22477</w:t>
      </w:r>
      <w:r>
        <w:rPr>
          <w:sz w:val="22"/>
          <w:szCs w:val="22"/>
        </w:rPr>
        <w:t xml:space="preserve"> </w:t>
      </w:r>
      <w:r w:rsidR="006677C7">
        <w:rPr>
          <w:sz w:val="22"/>
          <w:szCs w:val="22"/>
        </w:rPr>
        <w:t>(двадцать две тысячи четыреста семьдесят семь</w:t>
      </w:r>
      <w:r>
        <w:rPr>
          <w:sz w:val="22"/>
          <w:szCs w:val="22"/>
        </w:rPr>
        <w:t>)</w:t>
      </w:r>
      <w:r w:rsidRPr="00A80A0C">
        <w:rPr>
          <w:sz w:val="22"/>
          <w:szCs w:val="22"/>
        </w:rPr>
        <w:t xml:space="preserve"> руб</w:t>
      </w:r>
      <w:r>
        <w:rPr>
          <w:sz w:val="22"/>
          <w:szCs w:val="22"/>
        </w:rPr>
        <w:t>лей</w:t>
      </w:r>
      <w:r w:rsidRPr="00A80A0C">
        <w:rPr>
          <w:sz w:val="22"/>
          <w:szCs w:val="22"/>
        </w:rPr>
        <w:t>.</w:t>
      </w:r>
    </w:p>
    <w:p w14:paraId="39C933E7" w14:textId="101DEC02" w:rsidR="00726F22" w:rsidRPr="00A80A0C" w:rsidRDefault="00726F22" w:rsidP="00726F22">
      <w:pPr>
        <w:jc w:val="center"/>
        <w:rPr>
          <w:b/>
          <w:sz w:val="22"/>
          <w:szCs w:val="22"/>
        </w:rPr>
      </w:pPr>
      <w:r w:rsidRPr="00A80A0C">
        <w:rPr>
          <w:b/>
          <w:sz w:val="22"/>
          <w:szCs w:val="22"/>
        </w:rPr>
        <w:t>Лот№2.</w:t>
      </w:r>
    </w:p>
    <w:p w14:paraId="76D8EC79" w14:textId="7BCCEDB1" w:rsidR="00726F22" w:rsidRDefault="00726F22" w:rsidP="00726F22">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957D00">
        <w:rPr>
          <w:sz w:val="22"/>
          <w:szCs w:val="22"/>
        </w:rPr>
        <w:t>218670,00</w:t>
      </w:r>
      <w:r w:rsidRPr="004F017F">
        <w:rPr>
          <w:sz w:val="22"/>
          <w:szCs w:val="22"/>
        </w:rPr>
        <w:t xml:space="preserve"> (</w:t>
      </w:r>
      <w:r w:rsidR="00957D00">
        <w:rPr>
          <w:sz w:val="22"/>
          <w:szCs w:val="22"/>
        </w:rPr>
        <w:t>двести восемнадцать тысячи шестьсот семьдесят) рублей</w:t>
      </w:r>
      <w:r w:rsidR="00077268">
        <w:rPr>
          <w:sz w:val="22"/>
          <w:szCs w:val="22"/>
        </w:rPr>
        <w:t>.</w:t>
      </w:r>
    </w:p>
    <w:p w14:paraId="63E3D84B" w14:textId="2DD1BFBD" w:rsidR="00F1695A" w:rsidRDefault="00726F22" w:rsidP="00726F22">
      <w:pPr>
        <w:ind w:firstLine="567"/>
        <w:jc w:val="both"/>
        <w:rPr>
          <w:sz w:val="22"/>
          <w:szCs w:val="22"/>
        </w:rPr>
      </w:pPr>
      <w:r w:rsidRPr="00726F22">
        <w:rPr>
          <w:b/>
          <w:sz w:val="22"/>
          <w:szCs w:val="22"/>
        </w:rPr>
        <w:t>Шаг аукциона:</w:t>
      </w:r>
      <w:r>
        <w:rPr>
          <w:sz w:val="22"/>
          <w:szCs w:val="22"/>
        </w:rPr>
        <w:t xml:space="preserve"> </w:t>
      </w:r>
      <w:r w:rsidR="00957D00">
        <w:rPr>
          <w:sz w:val="22"/>
          <w:szCs w:val="22"/>
        </w:rPr>
        <w:t>6560</w:t>
      </w:r>
      <w:r w:rsidR="006677C7">
        <w:rPr>
          <w:sz w:val="22"/>
          <w:szCs w:val="22"/>
        </w:rPr>
        <w:t xml:space="preserve"> </w:t>
      </w:r>
      <w:r w:rsidR="00A80A0C">
        <w:rPr>
          <w:sz w:val="22"/>
          <w:szCs w:val="22"/>
        </w:rPr>
        <w:t>(</w:t>
      </w:r>
      <w:r w:rsidR="00957D00">
        <w:rPr>
          <w:sz w:val="22"/>
          <w:szCs w:val="22"/>
        </w:rPr>
        <w:t>шесть тысячи пятьсот шестьдесят)</w:t>
      </w:r>
      <w:r w:rsidRPr="004F017F">
        <w:rPr>
          <w:sz w:val="22"/>
          <w:szCs w:val="22"/>
        </w:rPr>
        <w:t xml:space="preserve"> </w:t>
      </w:r>
      <w:r w:rsidR="00957D00">
        <w:rPr>
          <w:sz w:val="22"/>
          <w:szCs w:val="22"/>
        </w:rPr>
        <w:t>рублей</w:t>
      </w:r>
      <w:r>
        <w:rPr>
          <w:sz w:val="22"/>
          <w:szCs w:val="22"/>
        </w:rPr>
        <w:t>.</w:t>
      </w:r>
    </w:p>
    <w:p w14:paraId="1C96F6FB" w14:textId="7875AEF1" w:rsidR="00A80A0C" w:rsidRPr="004F017F" w:rsidRDefault="00A80A0C" w:rsidP="00726F22">
      <w:pPr>
        <w:ind w:firstLine="567"/>
        <w:jc w:val="both"/>
        <w:rPr>
          <w:sz w:val="22"/>
          <w:szCs w:val="22"/>
        </w:rPr>
      </w:pPr>
      <w:r w:rsidRPr="00A80A0C">
        <w:rPr>
          <w:b/>
          <w:sz w:val="22"/>
          <w:szCs w:val="22"/>
        </w:rPr>
        <w:t>Размер задатка:</w:t>
      </w:r>
      <w:r>
        <w:rPr>
          <w:b/>
          <w:sz w:val="22"/>
          <w:szCs w:val="22"/>
        </w:rPr>
        <w:t xml:space="preserve"> </w:t>
      </w:r>
      <w:r w:rsidR="00957D00">
        <w:rPr>
          <w:sz w:val="22"/>
          <w:szCs w:val="22"/>
        </w:rPr>
        <w:t>43734 (сорок три тысячи семьсот тридцать четыре</w:t>
      </w:r>
      <w:r>
        <w:rPr>
          <w:sz w:val="22"/>
          <w:szCs w:val="22"/>
        </w:rPr>
        <w:t>)</w:t>
      </w:r>
      <w:r w:rsidRPr="00A80A0C">
        <w:rPr>
          <w:sz w:val="22"/>
          <w:szCs w:val="22"/>
        </w:rPr>
        <w:t xml:space="preserve"> руб</w:t>
      </w:r>
      <w:r w:rsidR="00957D00">
        <w:rPr>
          <w:sz w:val="22"/>
          <w:szCs w:val="22"/>
        </w:rPr>
        <w:t>ля</w:t>
      </w:r>
      <w:r w:rsidRPr="00A80A0C">
        <w:rPr>
          <w:sz w:val="22"/>
          <w:szCs w:val="22"/>
        </w:rPr>
        <w:t>.</w:t>
      </w:r>
    </w:p>
    <w:p w14:paraId="3E2500C4" w14:textId="39B266C8" w:rsidR="00BC64BB" w:rsidRPr="00F1695A" w:rsidRDefault="00A80A0C" w:rsidP="00F1695A">
      <w:pPr>
        <w:ind w:firstLine="567"/>
        <w:jc w:val="center"/>
        <w:rPr>
          <w:b/>
          <w:sz w:val="22"/>
          <w:szCs w:val="22"/>
        </w:rPr>
      </w:pPr>
      <w:r>
        <w:rPr>
          <w:b/>
          <w:sz w:val="22"/>
          <w:szCs w:val="22"/>
        </w:rPr>
        <w:t>6</w:t>
      </w:r>
      <w:r w:rsidR="00F1695A">
        <w:rPr>
          <w:b/>
          <w:sz w:val="22"/>
          <w:szCs w:val="22"/>
        </w:rPr>
        <w:t xml:space="preserve">. </w:t>
      </w:r>
      <w:r w:rsidR="0011653B" w:rsidRPr="00F1695A">
        <w:rPr>
          <w:b/>
          <w:sz w:val="22"/>
          <w:szCs w:val="22"/>
        </w:rPr>
        <w:t>Порядок внесения итоговой</w:t>
      </w:r>
      <w:r w:rsidR="00BC64BB" w:rsidRPr="00F1695A">
        <w:rPr>
          <w:b/>
          <w:sz w:val="22"/>
          <w:szCs w:val="22"/>
        </w:rPr>
        <w:t xml:space="preserve"> цены земельного участка</w:t>
      </w:r>
    </w:p>
    <w:p w14:paraId="3E2500C5" w14:textId="47AD5DDD" w:rsidR="00BC64BB" w:rsidRPr="004F017F" w:rsidRDefault="00BC64BB" w:rsidP="00BC64BB">
      <w:pPr>
        <w:tabs>
          <w:tab w:val="left" w:pos="-142"/>
        </w:tabs>
        <w:ind w:firstLine="567"/>
        <w:jc w:val="both"/>
        <w:rPr>
          <w:bCs/>
          <w:sz w:val="22"/>
          <w:szCs w:val="22"/>
        </w:rPr>
      </w:pPr>
      <w:r w:rsidRPr="004F017F">
        <w:rPr>
          <w:bCs/>
          <w:sz w:val="22"/>
          <w:szCs w:val="22"/>
        </w:rPr>
        <w:t>Итоговый размер ежегодной арендной платы за первый год аренды за вычетом уплаченного задатка, вносится в течение 30 дней с моме</w:t>
      </w:r>
      <w:r w:rsidR="00077268">
        <w:rPr>
          <w:bCs/>
          <w:sz w:val="22"/>
          <w:szCs w:val="22"/>
        </w:rPr>
        <w:t>нта подписания договора аренды.</w:t>
      </w:r>
    </w:p>
    <w:p w14:paraId="3E2500C6" w14:textId="77777777" w:rsidR="00BC64BB" w:rsidRPr="004F017F" w:rsidRDefault="00BC64BB" w:rsidP="00BC64BB">
      <w:pPr>
        <w:tabs>
          <w:tab w:val="left" w:pos="-142"/>
        </w:tabs>
        <w:ind w:firstLine="567"/>
        <w:jc w:val="both"/>
        <w:rPr>
          <w:sz w:val="22"/>
          <w:szCs w:val="22"/>
        </w:rPr>
      </w:pPr>
      <w:r w:rsidRPr="004F017F">
        <w:rPr>
          <w:bCs/>
          <w:sz w:val="22"/>
          <w:szCs w:val="22"/>
        </w:rPr>
        <w:t>В случае досрочного расторжения</w:t>
      </w:r>
      <w:r w:rsidR="00A71D43" w:rsidRPr="004F017F">
        <w:rPr>
          <w:bCs/>
          <w:sz w:val="22"/>
          <w:szCs w:val="22"/>
        </w:rPr>
        <w:t xml:space="preserve"> (прекращения) </w:t>
      </w:r>
      <w:r w:rsidRPr="004F017F">
        <w:rPr>
          <w:bCs/>
          <w:sz w:val="22"/>
          <w:szCs w:val="22"/>
        </w:rPr>
        <w:t xml:space="preserve">договора аренды арендная плата за первый год не возвращается </w:t>
      </w:r>
      <w:r w:rsidRPr="004F017F">
        <w:rPr>
          <w:sz w:val="22"/>
          <w:szCs w:val="22"/>
        </w:rPr>
        <w:t>независимо от причин расторжения.</w:t>
      </w:r>
    </w:p>
    <w:p w14:paraId="3E2500C9" w14:textId="78D30E00" w:rsidR="000F6D43" w:rsidRPr="00F1695A" w:rsidRDefault="00BC64BB" w:rsidP="00F1695A">
      <w:pPr>
        <w:tabs>
          <w:tab w:val="num" w:pos="900"/>
        </w:tabs>
        <w:ind w:firstLine="567"/>
        <w:jc w:val="both"/>
        <w:rPr>
          <w:bCs/>
          <w:sz w:val="22"/>
          <w:szCs w:val="22"/>
        </w:rPr>
      </w:pPr>
      <w:r w:rsidRPr="004F017F">
        <w:rPr>
          <w:bCs/>
          <w:sz w:val="22"/>
          <w:szCs w:val="22"/>
        </w:rPr>
        <w:t>Арендная плата за последующие</w:t>
      </w:r>
      <w:r w:rsidR="00950940">
        <w:rPr>
          <w:bCs/>
          <w:sz w:val="22"/>
          <w:szCs w:val="22"/>
        </w:rPr>
        <w:t xml:space="preserve"> годы аренды вносится ежегодно</w:t>
      </w:r>
      <w:r w:rsidRPr="004F017F">
        <w:rPr>
          <w:bCs/>
          <w:sz w:val="22"/>
          <w:szCs w:val="22"/>
        </w:rPr>
        <w:t>, не по</w:t>
      </w:r>
      <w:r w:rsidR="00950940">
        <w:rPr>
          <w:bCs/>
          <w:sz w:val="22"/>
          <w:szCs w:val="22"/>
        </w:rPr>
        <w:t>зднее 15 марта текущего года</w:t>
      </w:r>
      <w:r w:rsidR="00F1695A">
        <w:rPr>
          <w:bCs/>
          <w:sz w:val="22"/>
          <w:szCs w:val="22"/>
        </w:rPr>
        <w:t>.</w:t>
      </w:r>
    </w:p>
    <w:p w14:paraId="3E2500CA" w14:textId="5CE47C70" w:rsidR="005C78D3" w:rsidRPr="004F017F" w:rsidRDefault="00A80A0C" w:rsidP="00965153">
      <w:pPr>
        <w:jc w:val="center"/>
        <w:rPr>
          <w:b/>
          <w:sz w:val="22"/>
          <w:szCs w:val="22"/>
        </w:rPr>
      </w:pPr>
      <w:r>
        <w:rPr>
          <w:b/>
          <w:sz w:val="22"/>
          <w:szCs w:val="22"/>
        </w:rPr>
        <w:t>7</w:t>
      </w:r>
      <w:r w:rsidR="005C78D3" w:rsidRPr="004F017F">
        <w:rPr>
          <w:b/>
          <w:sz w:val="22"/>
          <w:szCs w:val="22"/>
        </w:rPr>
        <w:t xml:space="preserve">. </w:t>
      </w:r>
      <w:r w:rsidR="00090D1E">
        <w:rPr>
          <w:b/>
          <w:sz w:val="22"/>
          <w:szCs w:val="22"/>
        </w:rPr>
        <w:t>Порядок</w:t>
      </w:r>
      <w:r w:rsidR="005C78D3" w:rsidRPr="004F017F">
        <w:rPr>
          <w:b/>
          <w:sz w:val="22"/>
          <w:szCs w:val="22"/>
        </w:rPr>
        <w:t xml:space="preserve"> внесения</w:t>
      </w:r>
      <w:r w:rsidR="00090D1E">
        <w:rPr>
          <w:b/>
          <w:sz w:val="22"/>
          <w:szCs w:val="22"/>
        </w:rPr>
        <w:t xml:space="preserve"> задатка</w:t>
      </w:r>
      <w:r w:rsidR="005C78D3" w:rsidRPr="004F017F">
        <w:rPr>
          <w:b/>
          <w:sz w:val="22"/>
          <w:szCs w:val="22"/>
        </w:rPr>
        <w:t xml:space="preserve"> участниками аукциона и возврата им задатка, </w:t>
      </w:r>
    </w:p>
    <w:p w14:paraId="3E2500CB" w14:textId="77777777" w:rsidR="005C78D3" w:rsidRPr="004F017F" w:rsidRDefault="005C78D3" w:rsidP="008D2B12">
      <w:pPr>
        <w:ind w:firstLine="567"/>
        <w:jc w:val="center"/>
        <w:rPr>
          <w:b/>
          <w:sz w:val="22"/>
          <w:szCs w:val="22"/>
        </w:rPr>
      </w:pPr>
      <w:r w:rsidRPr="004F017F">
        <w:rPr>
          <w:b/>
          <w:sz w:val="22"/>
          <w:szCs w:val="22"/>
        </w:rPr>
        <w:t>банковские реквизиты счета для перечисления задатка</w:t>
      </w:r>
    </w:p>
    <w:p w14:paraId="01E4068C" w14:textId="3A5D7755" w:rsidR="009D204B" w:rsidRDefault="005C78D3" w:rsidP="00F1695A">
      <w:pPr>
        <w:ind w:firstLine="567"/>
        <w:jc w:val="both"/>
        <w:rPr>
          <w:sz w:val="22"/>
          <w:szCs w:val="22"/>
        </w:rPr>
      </w:pPr>
      <w:r w:rsidRPr="004F017F">
        <w:rPr>
          <w:sz w:val="22"/>
          <w:szCs w:val="22"/>
        </w:rPr>
        <w:t xml:space="preserve">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 Задатки возвращаются </w:t>
      </w:r>
      <w:r w:rsidR="009D204B" w:rsidRPr="004F017F">
        <w:rPr>
          <w:sz w:val="22"/>
          <w:szCs w:val="22"/>
        </w:rPr>
        <w:t>на реквизиты,</w:t>
      </w:r>
      <w:r w:rsidR="00F1695A">
        <w:rPr>
          <w:sz w:val="22"/>
          <w:szCs w:val="22"/>
        </w:rPr>
        <w:t xml:space="preserve"> указанные в заявке:</w:t>
      </w:r>
    </w:p>
    <w:p w14:paraId="7B695B45" w14:textId="55BE93E3" w:rsidR="009D204B" w:rsidRDefault="009D204B" w:rsidP="009D204B">
      <w:pPr>
        <w:jc w:val="both"/>
        <w:rPr>
          <w:i/>
          <w:iCs/>
          <w:color w:val="FF0000"/>
          <w:sz w:val="22"/>
          <w:szCs w:val="22"/>
        </w:rPr>
      </w:pPr>
      <w:r>
        <w:t xml:space="preserve">             </w:t>
      </w:r>
      <w:r w:rsidR="00090D1E">
        <w:rPr>
          <w:i/>
          <w:iCs/>
          <w:color w:val="FF0000"/>
          <w:sz w:val="22"/>
          <w:szCs w:val="22"/>
        </w:rPr>
        <w:t>Реквизиты перечисления задатка:</w:t>
      </w:r>
    </w:p>
    <w:p w14:paraId="021EE735" w14:textId="1A789097" w:rsidR="009D204B" w:rsidRPr="00265071" w:rsidRDefault="00265071" w:rsidP="00203ABF">
      <w:pPr>
        <w:rPr>
          <w:sz w:val="22"/>
          <w:szCs w:val="22"/>
        </w:rPr>
      </w:pPr>
      <w:r>
        <w:rPr>
          <w:i/>
          <w:iCs/>
          <w:color w:val="FF0000"/>
          <w:sz w:val="22"/>
          <w:szCs w:val="22"/>
        </w:rPr>
        <w:t xml:space="preserve">           </w:t>
      </w:r>
      <w:r w:rsidR="0073706E" w:rsidRPr="00265071">
        <w:rPr>
          <w:i/>
          <w:iCs/>
          <w:sz w:val="22"/>
          <w:szCs w:val="22"/>
        </w:rPr>
        <w:t>Получатель:</w:t>
      </w:r>
      <w:r w:rsidR="009D204B" w:rsidRPr="00265071">
        <w:rPr>
          <w:i/>
          <w:iCs/>
          <w:sz w:val="22"/>
          <w:szCs w:val="22"/>
        </w:rPr>
        <w:t xml:space="preserve"> </w:t>
      </w:r>
      <w:r w:rsidR="009D204B" w:rsidRPr="00265071">
        <w:rPr>
          <w:sz w:val="22"/>
          <w:szCs w:val="22"/>
        </w:rPr>
        <w:t xml:space="preserve">Управление земельных и имущественных отношений МР «Дербентский район» </w:t>
      </w:r>
    </w:p>
    <w:p w14:paraId="285BB6ED" w14:textId="046B6EDF" w:rsidR="00265071" w:rsidRPr="00265071" w:rsidRDefault="00265071" w:rsidP="00203ABF">
      <w:pPr>
        <w:rPr>
          <w:bCs/>
          <w:sz w:val="22"/>
          <w:szCs w:val="22"/>
        </w:rPr>
      </w:pPr>
      <w:r>
        <w:rPr>
          <w:bCs/>
          <w:sz w:val="22"/>
          <w:szCs w:val="22"/>
        </w:rPr>
        <w:t xml:space="preserve">           </w:t>
      </w:r>
      <w:r w:rsidR="009D204B" w:rsidRPr="00265071">
        <w:rPr>
          <w:bCs/>
          <w:sz w:val="22"/>
          <w:szCs w:val="22"/>
        </w:rPr>
        <w:t xml:space="preserve">ИНН: 0542018689; КПП: 054201001; Л/c: 05033210260; </w:t>
      </w:r>
      <w:r w:rsidRPr="00265071">
        <w:rPr>
          <w:bCs/>
          <w:sz w:val="22"/>
          <w:szCs w:val="22"/>
        </w:rPr>
        <w:t>Счет: 0323164826200000300;</w:t>
      </w:r>
    </w:p>
    <w:p w14:paraId="16C6FD16" w14:textId="77777777" w:rsidR="00203ABF" w:rsidRDefault="00265071" w:rsidP="00203ABF">
      <w:pPr>
        <w:rPr>
          <w:bCs/>
          <w:sz w:val="22"/>
          <w:szCs w:val="22"/>
        </w:rPr>
      </w:pPr>
      <w:r w:rsidRPr="00265071">
        <w:rPr>
          <w:bCs/>
          <w:sz w:val="22"/>
          <w:szCs w:val="22"/>
        </w:rPr>
        <w:t xml:space="preserve">           </w:t>
      </w:r>
      <w:r>
        <w:rPr>
          <w:bCs/>
          <w:sz w:val="22"/>
          <w:szCs w:val="22"/>
        </w:rPr>
        <w:t xml:space="preserve">ЕКС:4010281094537000069; </w:t>
      </w:r>
      <w:r w:rsidR="00203ABF">
        <w:rPr>
          <w:bCs/>
          <w:sz w:val="22"/>
          <w:szCs w:val="22"/>
        </w:rPr>
        <w:t xml:space="preserve">Банк: Отделение – НБ РЕСПУБЛИКА ДАГЕСТАН БАНКА </w:t>
      </w:r>
    </w:p>
    <w:p w14:paraId="46458305" w14:textId="77777777" w:rsidR="00FC01E5" w:rsidRDefault="00203ABF" w:rsidP="00FC01E5">
      <w:pPr>
        <w:rPr>
          <w:bCs/>
          <w:sz w:val="22"/>
          <w:szCs w:val="22"/>
        </w:rPr>
      </w:pPr>
      <w:r>
        <w:rPr>
          <w:bCs/>
          <w:sz w:val="22"/>
          <w:szCs w:val="22"/>
        </w:rPr>
        <w:t xml:space="preserve">           РОССИИ.</w:t>
      </w:r>
      <w:r w:rsidR="002B4F2F">
        <w:rPr>
          <w:bCs/>
          <w:sz w:val="22"/>
          <w:szCs w:val="22"/>
        </w:rPr>
        <w:t>г.Махачкала, БИК 0</w:t>
      </w:r>
      <w:r w:rsidR="002B4F2F" w:rsidRPr="002B4F2F">
        <w:rPr>
          <w:bCs/>
          <w:sz w:val="22"/>
          <w:szCs w:val="22"/>
        </w:rPr>
        <w:t>1</w:t>
      </w:r>
      <w:r w:rsidR="009D204B" w:rsidRPr="00265071">
        <w:rPr>
          <w:bCs/>
          <w:sz w:val="22"/>
          <w:szCs w:val="22"/>
        </w:rPr>
        <w:t>8209001</w:t>
      </w:r>
      <w:r w:rsidR="00FC01E5">
        <w:rPr>
          <w:bCs/>
          <w:sz w:val="22"/>
          <w:szCs w:val="22"/>
        </w:rPr>
        <w:t xml:space="preserve">; </w:t>
      </w:r>
      <w:r w:rsidR="009D204B" w:rsidRPr="00265071">
        <w:rPr>
          <w:bCs/>
          <w:sz w:val="22"/>
          <w:szCs w:val="22"/>
        </w:rPr>
        <w:t>ОКТМО 82710000;</w:t>
      </w:r>
      <w:r w:rsidR="00FC01E5">
        <w:rPr>
          <w:bCs/>
          <w:sz w:val="22"/>
          <w:szCs w:val="22"/>
        </w:rPr>
        <w:t xml:space="preserve"> </w:t>
      </w:r>
      <w:r w:rsidR="0049579F" w:rsidRPr="00265071">
        <w:rPr>
          <w:sz w:val="22"/>
          <w:szCs w:val="22"/>
        </w:rPr>
        <w:t xml:space="preserve">КБК </w:t>
      </w:r>
      <w:r w:rsidR="008171BA" w:rsidRPr="00265071">
        <w:rPr>
          <w:sz w:val="22"/>
          <w:szCs w:val="22"/>
        </w:rPr>
        <w:t>0</w:t>
      </w:r>
      <w:r w:rsidR="00265071">
        <w:rPr>
          <w:bCs/>
          <w:sz w:val="22"/>
          <w:szCs w:val="22"/>
        </w:rPr>
        <w:t xml:space="preserve">. </w:t>
      </w:r>
    </w:p>
    <w:p w14:paraId="0100C5CD" w14:textId="1E7DBBF5" w:rsidR="00F1695A" w:rsidRPr="00AB2CD6" w:rsidRDefault="00FC01E5" w:rsidP="00FC01E5">
      <w:pPr>
        <w:rPr>
          <w:bCs/>
          <w:sz w:val="22"/>
          <w:szCs w:val="22"/>
        </w:rPr>
      </w:pPr>
      <w:r>
        <w:rPr>
          <w:bCs/>
          <w:sz w:val="22"/>
          <w:szCs w:val="22"/>
        </w:rPr>
        <w:t xml:space="preserve">           </w:t>
      </w:r>
      <w:r w:rsidR="0073706E" w:rsidRPr="0073706E">
        <w:rPr>
          <w:i/>
          <w:iCs/>
          <w:sz w:val="22"/>
          <w:szCs w:val="22"/>
        </w:rPr>
        <w:t>Назначение платежа: «Задаток для участия в аукционе».</w:t>
      </w:r>
    </w:p>
    <w:p w14:paraId="3E2500D1" w14:textId="36F9E07E" w:rsidR="005C78D3" w:rsidRPr="004F017F" w:rsidRDefault="00A80A0C" w:rsidP="00B519F9">
      <w:pPr>
        <w:jc w:val="center"/>
        <w:rPr>
          <w:b/>
          <w:sz w:val="22"/>
          <w:szCs w:val="22"/>
        </w:rPr>
      </w:pPr>
      <w:r>
        <w:rPr>
          <w:b/>
          <w:sz w:val="22"/>
          <w:szCs w:val="22"/>
        </w:rPr>
        <w:t>8</w:t>
      </w:r>
      <w:r w:rsidR="005C78D3" w:rsidRPr="004F017F">
        <w:rPr>
          <w:b/>
          <w:sz w:val="22"/>
          <w:szCs w:val="22"/>
        </w:rPr>
        <w:t>. Порядок проведения аукциона</w:t>
      </w:r>
    </w:p>
    <w:p w14:paraId="3E2500D2" w14:textId="77777777" w:rsidR="005C78D3" w:rsidRPr="004F017F" w:rsidRDefault="005C78D3" w:rsidP="008D2B12">
      <w:pPr>
        <w:ind w:firstLine="567"/>
        <w:rPr>
          <w:sz w:val="22"/>
          <w:szCs w:val="22"/>
        </w:rPr>
      </w:pPr>
      <w:r w:rsidRPr="004F017F">
        <w:rPr>
          <w:sz w:val="22"/>
          <w:szCs w:val="22"/>
        </w:rPr>
        <w:t>Порядок проведения аукциона регулируется статьей 39.12 Земельного кодекса РФ.</w:t>
      </w:r>
    </w:p>
    <w:p w14:paraId="3E2500D3" w14:textId="77777777" w:rsidR="005C78D3" w:rsidRPr="004F017F" w:rsidRDefault="005C78D3" w:rsidP="008D2B12">
      <w:pPr>
        <w:ind w:firstLine="567"/>
        <w:jc w:val="both"/>
        <w:rPr>
          <w:sz w:val="22"/>
          <w:szCs w:val="22"/>
        </w:rPr>
      </w:pPr>
      <w:r w:rsidRPr="004F017F">
        <w:rPr>
          <w:sz w:val="22"/>
          <w:szCs w:val="22"/>
        </w:rPr>
        <w:t>Аукцион является открытым по составу участников.</w:t>
      </w:r>
    </w:p>
    <w:p w14:paraId="3E2500D4" w14:textId="195B870B" w:rsidR="005C78D3" w:rsidRPr="004F017F" w:rsidRDefault="005C78D3" w:rsidP="008D2B12">
      <w:pPr>
        <w:ind w:firstLine="567"/>
        <w:jc w:val="both"/>
        <w:rPr>
          <w:sz w:val="22"/>
          <w:szCs w:val="22"/>
        </w:rPr>
      </w:pPr>
      <w:r w:rsidRPr="004F017F">
        <w:rPr>
          <w:sz w:val="22"/>
          <w:szCs w:val="22"/>
        </w:rPr>
        <w:t xml:space="preserve">Организатор аукциона - </w:t>
      </w:r>
      <w:r w:rsidR="00AE5636">
        <w:rPr>
          <w:sz w:val="22"/>
          <w:szCs w:val="22"/>
        </w:rPr>
        <w:t>Управление земельных и имущественных отношений МР «Дербентский район»</w:t>
      </w:r>
      <w:r w:rsidR="00AE5636" w:rsidRPr="005C6E7C">
        <w:rPr>
          <w:sz w:val="22"/>
          <w:szCs w:val="22"/>
        </w:rPr>
        <w:t xml:space="preserve"> (далее </w:t>
      </w:r>
      <w:r w:rsidR="006452AE">
        <w:rPr>
          <w:sz w:val="22"/>
          <w:szCs w:val="22"/>
        </w:rPr>
        <w:t>- Управление) (368608</w:t>
      </w:r>
      <w:r w:rsidR="00AE5636">
        <w:rPr>
          <w:sz w:val="22"/>
          <w:szCs w:val="22"/>
        </w:rPr>
        <w:t xml:space="preserve">, г.Дербент </w:t>
      </w:r>
      <w:r w:rsidR="00392DED">
        <w:rPr>
          <w:sz w:val="22"/>
          <w:szCs w:val="22"/>
        </w:rPr>
        <w:t>ул.</w:t>
      </w:r>
      <w:r w:rsidR="00090D1E">
        <w:rPr>
          <w:sz w:val="22"/>
          <w:szCs w:val="22"/>
        </w:rPr>
        <w:t xml:space="preserve"> Ю.Гагарина</w:t>
      </w:r>
      <w:r w:rsidR="00AE5636">
        <w:rPr>
          <w:sz w:val="22"/>
          <w:szCs w:val="22"/>
        </w:rPr>
        <w:t>, 23</w:t>
      </w:r>
      <w:r w:rsidR="00AE5636" w:rsidRPr="005C6E7C">
        <w:rPr>
          <w:sz w:val="22"/>
          <w:szCs w:val="22"/>
        </w:rPr>
        <w:t>).</w:t>
      </w:r>
    </w:p>
    <w:p w14:paraId="3E2500D5" w14:textId="280B7E10" w:rsidR="005C78D3" w:rsidRPr="00797D76" w:rsidRDefault="005C78D3" w:rsidP="008D2B12">
      <w:pPr>
        <w:ind w:firstLine="567"/>
        <w:jc w:val="both"/>
        <w:rPr>
          <w:sz w:val="22"/>
          <w:szCs w:val="22"/>
        </w:rPr>
      </w:pPr>
      <w:r w:rsidRPr="004F017F">
        <w:rPr>
          <w:sz w:val="22"/>
          <w:szCs w:val="22"/>
        </w:rPr>
        <w:t xml:space="preserve">Прием заявок на участие в аукционе (далее - заявки) производится секретарем </w:t>
      </w:r>
      <w:r w:rsidR="00B01F35" w:rsidRPr="004F017F">
        <w:rPr>
          <w:sz w:val="22"/>
          <w:szCs w:val="22"/>
        </w:rPr>
        <w:t>аукционной</w:t>
      </w:r>
      <w:r w:rsidRPr="004F017F">
        <w:rPr>
          <w:sz w:val="22"/>
          <w:szCs w:val="22"/>
        </w:rPr>
        <w:t xml:space="preserve"> комиссии организатора аукциона (далее - аук</w:t>
      </w:r>
      <w:r w:rsidR="00AE5636">
        <w:rPr>
          <w:sz w:val="22"/>
          <w:szCs w:val="22"/>
        </w:rPr>
        <w:t>ционная комиссия) по адресу: г.Дербент ул.Ю.Гагарина, 23</w:t>
      </w:r>
      <w:r w:rsidRPr="004F017F">
        <w:rPr>
          <w:sz w:val="22"/>
          <w:szCs w:val="22"/>
        </w:rPr>
        <w:t>,</w:t>
      </w:r>
      <w:r w:rsidR="009942B2">
        <w:rPr>
          <w:sz w:val="22"/>
          <w:szCs w:val="22"/>
        </w:rPr>
        <w:t xml:space="preserve"> каб.15</w:t>
      </w:r>
      <w:r w:rsidRPr="004F017F">
        <w:rPr>
          <w:sz w:val="22"/>
          <w:szCs w:val="22"/>
        </w:rPr>
        <w:t xml:space="preserve"> </w:t>
      </w:r>
      <w:r w:rsidR="00AE5636">
        <w:rPr>
          <w:sz w:val="22"/>
          <w:szCs w:val="22"/>
        </w:rPr>
        <w:t xml:space="preserve">Здание администрации МР «Дербентский район», цокольный этаж </w:t>
      </w:r>
      <w:r w:rsidR="00AE5636" w:rsidRPr="004F017F">
        <w:rPr>
          <w:sz w:val="22"/>
          <w:szCs w:val="22"/>
        </w:rPr>
        <w:t>с</w:t>
      </w:r>
      <w:r w:rsidRPr="004F017F">
        <w:rPr>
          <w:sz w:val="22"/>
          <w:szCs w:val="22"/>
        </w:rPr>
        <w:t xml:space="preserve"> </w:t>
      </w:r>
      <w:r w:rsidR="007A0F60" w:rsidRPr="004F017F">
        <w:rPr>
          <w:sz w:val="22"/>
          <w:szCs w:val="22"/>
        </w:rPr>
        <w:t>«</w:t>
      </w:r>
      <w:r w:rsidR="00CB489D">
        <w:rPr>
          <w:sz w:val="22"/>
          <w:szCs w:val="22"/>
        </w:rPr>
        <w:t>24</w:t>
      </w:r>
      <w:r w:rsidR="002F0B2D" w:rsidRPr="004F017F">
        <w:rPr>
          <w:sz w:val="22"/>
          <w:szCs w:val="22"/>
        </w:rPr>
        <w:t>»</w:t>
      </w:r>
      <w:r w:rsidR="007602F0">
        <w:rPr>
          <w:sz w:val="22"/>
          <w:szCs w:val="22"/>
        </w:rPr>
        <w:t xml:space="preserve"> </w:t>
      </w:r>
      <w:r w:rsidR="007417D6">
        <w:rPr>
          <w:sz w:val="22"/>
          <w:szCs w:val="22"/>
        </w:rPr>
        <w:t>августа</w:t>
      </w:r>
      <w:r w:rsidR="007602F0">
        <w:rPr>
          <w:sz w:val="22"/>
          <w:szCs w:val="22"/>
        </w:rPr>
        <w:t xml:space="preserve"> </w:t>
      </w:r>
      <w:r w:rsidR="007417D6">
        <w:rPr>
          <w:sz w:val="22"/>
          <w:szCs w:val="22"/>
        </w:rPr>
        <w:t>2021</w:t>
      </w:r>
      <w:r w:rsidRPr="004F017F">
        <w:rPr>
          <w:sz w:val="22"/>
          <w:szCs w:val="22"/>
        </w:rPr>
        <w:t xml:space="preserve"> года ежедневно (кроме вы</w:t>
      </w:r>
      <w:r w:rsidR="00AE5636">
        <w:rPr>
          <w:sz w:val="22"/>
          <w:szCs w:val="22"/>
        </w:rPr>
        <w:t>ходных и праздничных дней), с 9-00 до 13-00 час</w:t>
      </w:r>
      <w:r w:rsidR="00DE132E">
        <w:rPr>
          <w:sz w:val="22"/>
          <w:szCs w:val="22"/>
        </w:rPr>
        <w:t>,</w:t>
      </w:r>
      <w:r w:rsidR="00AE5636">
        <w:rPr>
          <w:sz w:val="22"/>
          <w:szCs w:val="22"/>
        </w:rPr>
        <w:t xml:space="preserve"> и с 14-00 до 18</w:t>
      </w:r>
      <w:r w:rsidRPr="004F017F">
        <w:rPr>
          <w:sz w:val="22"/>
          <w:szCs w:val="22"/>
        </w:rPr>
        <w:t xml:space="preserve">-00, срок окончания приема заявок </w:t>
      </w:r>
      <w:r w:rsidR="008C31E4" w:rsidRPr="004F017F">
        <w:rPr>
          <w:sz w:val="22"/>
          <w:szCs w:val="22"/>
        </w:rPr>
        <w:t>-</w:t>
      </w:r>
      <w:r w:rsidRPr="004F017F">
        <w:rPr>
          <w:sz w:val="22"/>
          <w:szCs w:val="22"/>
        </w:rPr>
        <w:t xml:space="preserve"> </w:t>
      </w:r>
      <w:r w:rsidR="007A0F60" w:rsidRPr="004F017F">
        <w:rPr>
          <w:sz w:val="22"/>
          <w:szCs w:val="22"/>
        </w:rPr>
        <w:t>«</w:t>
      </w:r>
      <w:r w:rsidR="00077268">
        <w:rPr>
          <w:sz w:val="22"/>
          <w:szCs w:val="22"/>
        </w:rPr>
        <w:t>23</w:t>
      </w:r>
      <w:r w:rsidR="007A0F60" w:rsidRPr="004F017F">
        <w:rPr>
          <w:sz w:val="22"/>
          <w:szCs w:val="22"/>
        </w:rPr>
        <w:t>»</w:t>
      </w:r>
      <w:r w:rsidR="00063E9D" w:rsidRPr="004F017F">
        <w:rPr>
          <w:sz w:val="22"/>
          <w:szCs w:val="22"/>
        </w:rPr>
        <w:t xml:space="preserve"> </w:t>
      </w:r>
      <w:r w:rsidR="007417D6">
        <w:rPr>
          <w:sz w:val="22"/>
          <w:szCs w:val="22"/>
        </w:rPr>
        <w:t>сентября</w:t>
      </w:r>
      <w:r w:rsidR="00F439A3">
        <w:rPr>
          <w:sz w:val="22"/>
          <w:szCs w:val="22"/>
        </w:rPr>
        <w:t xml:space="preserve"> </w:t>
      </w:r>
      <w:r w:rsidR="00C2704E">
        <w:rPr>
          <w:sz w:val="22"/>
          <w:szCs w:val="22"/>
        </w:rPr>
        <w:t>2021</w:t>
      </w:r>
      <w:r w:rsidR="00613AF5">
        <w:rPr>
          <w:sz w:val="22"/>
          <w:szCs w:val="22"/>
        </w:rPr>
        <w:t xml:space="preserve"> года в 18</w:t>
      </w:r>
      <w:r w:rsidRPr="004F017F">
        <w:rPr>
          <w:sz w:val="22"/>
          <w:szCs w:val="22"/>
        </w:rPr>
        <w:t>-00 час.</w:t>
      </w:r>
    </w:p>
    <w:p w14:paraId="3E2500D6" w14:textId="2244F7C9" w:rsidR="005C78D3" w:rsidRPr="004F017F" w:rsidRDefault="005C78D3" w:rsidP="008D2B12">
      <w:pPr>
        <w:ind w:firstLine="567"/>
        <w:jc w:val="both"/>
        <w:rPr>
          <w:sz w:val="22"/>
          <w:szCs w:val="22"/>
        </w:rPr>
      </w:pPr>
      <w:r w:rsidRPr="004F017F">
        <w:rPr>
          <w:sz w:val="22"/>
          <w:szCs w:val="22"/>
        </w:rPr>
        <w:t xml:space="preserve">Признание заявителей участниками аукциона (определение участников аукциона) производится аукционной комиссией по адресу: </w:t>
      </w:r>
      <w:r w:rsidR="00AE5636">
        <w:rPr>
          <w:sz w:val="22"/>
          <w:szCs w:val="22"/>
        </w:rPr>
        <w:t>г.Дербент ул.Ю.Гагарина, 23</w:t>
      </w:r>
      <w:r w:rsidR="00AE5636" w:rsidRPr="004F017F">
        <w:rPr>
          <w:sz w:val="22"/>
          <w:szCs w:val="22"/>
        </w:rPr>
        <w:t xml:space="preserve">, </w:t>
      </w:r>
      <w:r w:rsidR="00AE5636">
        <w:rPr>
          <w:sz w:val="22"/>
          <w:szCs w:val="22"/>
        </w:rPr>
        <w:t>Здание администрации МР «Дербентский район», малый зал «</w:t>
      </w:r>
      <w:r w:rsidR="00077268">
        <w:rPr>
          <w:sz w:val="22"/>
          <w:szCs w:val="22"/>
        </w:rPr>
        <w:t>24</w:t>
      </w:r>
      <w:r w:rsidR="008A00F5" w:rsidRPr="004F017F">
        <w:rPr>
          <w:sz w:val="22"/>
          <w:szCs w:val="22"/>
        </w:rPr>
        <w:t>»</w:t>
      </w:r>
      <w:r w:rsidR="007417D6">
        <w:rPr>
          <w:sz w:val="22"/>
          <w:szCs w:val="22"/>
        </w:rPr>
        <w:t xml:space="preserve"> сентября</w:t>
      </w:r>
      <w:r w:rsidR="00F439A3">
        <w:rPr>
          <w:sz w:val="22"/>
          <w:szCs w:val="22"/>
        </w:rPr>
        <w:t xml:space="preserve"> </w:t>
      </w:r>
      <w:r w:rsidR="007417D6">
        <w:rPr>
          <w:sz w:val="22"/>
          <w:szCs w:val="22"/>
        </w:rPr>
        <w:t>2021</w:t>
      </w:r>
      <w:r w:rsidR="00AE5636" w:rsidRPr="004F017F">
        <w:rPr>
          <w:sz w:val="22"/>
          <w:szCs w:val="22"/>
        </w:rPr>
        <w:t xml:space="preserve"> </w:t>
      </w:r>
      <w:r w:rsidR="00AE5636">
        <w:rPr>
          <w:sz w:val="22"/>
          <w:szCs w:val="22"/>
        </w:rPr>
        <w:t>года</w:t>
      </w:r>
      <w:r w:rsidR="00077268">
        <w:rPr>
          <w:sz w:val="22"/>
          <w:szCs w:val="22"/>
        </w:rPr>
        <w:t xml:space="preserve"> в 11-00 час.</w:t>
      </w:r>
    </w:p>
    <w:p w14:paraId="3E2500D7" w14:textId="05C21DAE" w:rsidR="005C6E7C" w:rsidRPr="004F017F" w:rsidRDefault="005C6E7C" w:rsidP="005C6E7C">
      <w:pPr>
        <w:ind w:firstLine="567"/>
        <w:jc w:val="both"/>
        <w:rPr>
          <w:sz w:val="22"/>
          <w:szCs w:val="22"/>
        </w:rPr>
      </w:pPr>
      <w:r>
        <w:rPr>
          <w:sz w:val="22"/>
          <w:szCs w:val="22"/>
        </w:rPr>
        <w:t xml:space="preserve">Регистрация участников аукциона осуществляется секретарем аукционной комиссии по адресу: </w:t>
      </w:r>
      <w:r w:rsidR="00AE5636">
        <w:rPr>
          <w:sz w:val="22"/>
          <w:szCs w:val="22"/>
        </w:rPr>
        <w:t>г.Дербент ул.Ю.Гагарина, 23</w:t>
      </w:r>
      <w:r w:rsidR="00AE5636" w:rsidRPr="004F017F">
        <w:rPr>
          <w:sz w:val="22"/>
          <w:szCs w:val="22"/>
        </w:rPr>
        <w:t xml:space="preserve">, </w:t>
      </w:r>
      <w:r w:rsidR="00AE5636">
        <w:rPr>
          <w:sz w:val="22"/>
          <w:szCs w:val="22"/>
        </w:rPr>
        <w:t xml:space="preserve">Здание администрации МР «Дербентский район», малый </w:t>
      </w:r>
      <w:r w:rsidR="003112D9">
        <w:rPr>
          <w:sz w:val="22"/>
          <w:szCs w:val="22"/>
        </w:rPr>
        <w:t>зал «</w:t>
      </w:r>
      <w:r w:rsidR="00C3007F">
        <w:rPr>
          <w:sz w:val="22"/>
          <w:szCs w:val="22"/>
        </w:rPr>
        <w:t>28</w:t>
      </w:r>
      <w:r w:rsidRPr="004F017F">
        <w:rPr>
          <w:sz w:val="22"/>
          <w:szCs w:val="22"/>
        </w:rPr>
        <w:t xml:space="preserve">» </w:t>
      </w:r>
      <w:r w:rsidR="007417D6">
        <w:rPr>
          <w:sz w:val="22"/>
          <w:szCs w:val="22"/>
        </w:rPr>
        <w:t>сентября</w:t>
      </w:r>
      <w:r w:rsidR="00F439A3">
        <w:rPr>
          <w:sz w:val="22"/>
          <w:szCs w:val="22"/>
        </w:rPr>
        <w:t xml:space="preserve"> </w:t>
      </w:r>
      <w:r w:rsidRPr="004F017F">
        <w:rPr>
          <w:sz w:val="22"/>
          <w:szCs w:val="22"/>
        </w:rPr>
        <w:t>2</w:t>
      </w:r>
      <w:r w:rsidR="007417D6">
        <w:rPr>
          <w:sz w:val="22"/>
          <w:szCs w:val="22"/>
        </w:rPr>
        <w:t>021</w:t>
      </w:r>
      <w:r w:rsidR="008171BA">
        <w:rPr>
          <w:sz w:val="22"/>
          <w:szCs w:val="22"/>
        </w:rPr>
        <w:t xml:space="preserve"> года с 10-0</w:t>
      </w:r>
      <w:r w:rsidR="003914D8">
        <w:rPr>
          <w:sz w:val="22"/>
          <w:szCs w:val="22"/>
        </w:rPr>
        <w:t>0</w:t>
      </w:r>
      <w:r w:rsidRPr="004F017F">
        <w:rPr>
          <w:sz w:val="22"/>
          <w:szCs w:val="22"/>
        </w:rPr>
        <w:t xml:space="preserve"> час.</w:t>
      </w:r>
      <w:r w:rsidR="008171BA">
        <w:rPr>
          <w:sz w:val="22"/>
          <w:szCs w:val="22"/>
        </w:rPr>
        <w:t xml:space="preserve"> до 10-30 час.</w:t>
      </w:r>
    </w:p>
    <w:p w14:paraId="3E2500D8" w14:textId="7DC25A7D" w:rsidR="005C78D3" w:rsidRPr="004F017F" w:rsidRDefault="005C78D3" w:rsidP="008D2B12">
      <w:pPr>
        <w:ind w:firstLine="567"/>
        <w:jc w:val="both"/>
        <w:rPr>
          <w:sz w:val="22"/>
          <w:szCs w:val="22"/>
        </w:rPr>
      </w:pPr>
      <w:r w:rsidRPr="004F017F">
        <w:rPr>
          <w:sz w:val="22"/>
          <w:szCs w:val="22"/>
        </w:rPr>
        <w:lastRenderedPageBreak/>
        <w:t>Аукцион проводится аукционной комиссией по адресу:</w:t>
      </w:r>
      <w:r w:rsidR="00AE5636" w:rsidRPr="00AE5636">
        <w:t xml:space="preserve"> </w:t>
      </w:r>
      <w:r w:rsidR="00AE5636" w:rsidRPr="00AE5636">
        <w:rPr>
          <w:sz w:val="22"/>
          <w:szCs w:val="22"/>
        </w:rPr>
        <w:t>г.Дербент ул.Ю.Гагарина, 23, Здание администрации МР «Дербентский район», малый зал</w:t>
      </w:r>
      <w:r w:rsidRPr="00AE5636">
        <w:rPr>
          <w:sz w:val="22"/>
          <w:szCs w:val="22"/>
        </w:rPr>
        <w:t>,</w:t>
      </w:r>
      <w:r w:rsidRPr="004F017F">
        <w:rPr>
          <w:sz w:val="22"/>
          <w:szCs w:val="22"/>
        </w:rPr>
        <w:t xml:space="preserve"> </w:t>
      </w:r>
      <w:r w:rsidR="008A00F5" w:rsidRPr="004F017F">
        <w:rPr>
          <w:sz w:val="22"/>
          <w:szCs w:val="22"/>
        </w:rPr>
        <w:t>«</w:t>
      </w:r>
      <w:r w:rsidR="009F752E">
        <w:rPr>
          <w:sz w:val="22"/>
          <w:szCs w:val="22"/>
        </w:rPr>
        <w:t>28</w:t>
      </w:r>
      <w:r w:rsidR="008A00F5" w:rsidRPr="004F017F">
        <w:rPr>
          <w:sz w:val="22"/>
          <w:szCs w:val="22"/>
        </w:rPr>
        <w:t xml:space="preserve">» </w:t>
      </w:r>
      <w:r w:rsidR="007417D6">
        <w:rPr>
          <w:sz w:val="22"/>
          <w:szCs w:val="22"/>
        </w:rPr>
        <w:t>сентября</w:t>
      </w:r>
      <w:r w:rsidR="00F439A3">
        <w:rPr>
          <w:sz w:val="22"/>
          <w:szCs w:val="22"/>
        </w:rPr>
        <w:t xml:space="preserve"> </w:t>
      </w:r>
      <w:r w:rsidR="00C2704E">
        <w:rPr>
          <w:sz w:val="22"/>
          <w:szCs w:val="22"/>
        </w:rPr>
        <w:t>2021</w:t>
      </w:r>
      <w:r w:rsidR="008A00F5" w:rsidRPr="004F017F">
        <w:rPr>
          <w:sz w:val="22"/>
          <w:szCs w:val="22"/>
        </w:rPr>
        <w:t xml:space="preserve"> </w:t>
      </w:r>
      <w:r w:rsidR="008171BA">
        <w:rPr>
          <w:sz w:val="22"/>
          <w:szCs w:val="22"/>
        </w:rPr>
        <w:t>года в 11</w:t>
      </w:r>
      <w:r w:rsidRPr="004F017F">
        <w:rPr>
          <w:sz w:val="22"/>
          <w:szCs w:val="22"/>
        </w:rPr>
        <w:t>-00 час.</w:t>
      </w:r>
    </w:p>
    <w:p w14:paraId="3E2500D9" w14:textId="41A1FCE2" w:rsidR="005C78D3" w:rsidRPr="004F017F" w:rsidRDefault="005C78D3" w:rsidP="008D2B12">
      <w:pPr>
        <w:ind w:firstLine="567"/>
        <w:jc w:val="both"/>
        <w:rPr>
          <w:sz w:val="22"/>
          <w:szCs w:val="22"/>
        </w:rPr>
      </w:pPr>
      <w:r w:rsidRPr="004F017F">
        <w:rPr>
          <w:sz w:val="22"/>
          <w:szCs w:val="22"/>
        </w:rPr>
        <w:t>Подведение итогов аукциона производится по адресу</w:t>
      </w:r>
      <w:r w:rsidR="00AE5636" w:rsidRPr="00AE5636">
        <w:rPr>
          <w:sz w:val="22"/>
          <w:szCs w:val="22"/>
        </w:rPr>
        <w:t xml:space="preserve"> г.Дербент ул.Ю.Гагарина, 23</w:t>
      </w:r>
      <w:r w:rsidR="00B41274" w:rsidRPr="004F017F">
        <w:rPr>
          <w:sz w:val="22"/>
          <w:szCs w:val="22"/>
        </w:rPr>
        <w:t xml:space="preserve">, </w:t>
      </w:r>
      <w:r w:rsidRPr="004F017F">
        <w:rPr>
          <w:sz w:val="22"/>
          <w:szCs w:val="22"/>
        </w:rPr>
        <w:t>в день проведения аукциона</w:t>
      </w:r>
      <w:r w:rsidR="007A0F60" w:rsidRPr="004F017F">
        <w:rPr>
          <w:sz w:val="22"/>
          <w:szCs w:val="22"/>
        </w:rPr>
        <w:t xml:space="preserve">, </w:t>
      </w:r>
      <w:r w:rsidR="008A00F5" w:rsidRPr="004F017F">
        <w:rPr>
          <w:sz w:val="22"/>
          <w:szCs w:val="22"/>
        </w:rPr>
        <w:t>«</w:t>
      </w:r>
      <w:r w:rsidR="009F752E">
        <w:rPr>
          <w:sz w:val="22"/>
          <w:szCs w:val="22"/>
        </w:rPr>
        <w:t>28</w:t>
      </w:r>
      <w:r w:rsidR="008A00F5" w:rsidRPr="004F017F">
        <w:rPr>
          <w:sz w:val="22"/>
          <w:szCs w:val="22"/>
        </w:rPr>
        <w:t xml:space="preserve">» </w:t>
      </w:r>
      <w:r w:rsidR="007417D6">
        <w:rPr>
          <w:sz w:val="22"/>
          <w:szCs w:val="22"/>
        </w:rPr>
        <w:t>сентября</w:t>
      </w:r>
      <w:r w:rsidR="00F439A3">
        <w:rPr>
          <w:sz w:val="22"/>
          <w:szCs w:val="22"/>
        </w:rPr>
        <w:t xml:space="preserve"> </w:t>
      </w:r>
      <w:r w:rsidR="007417D6">
        <w:rPr>
          <w:sz w:val="22"/>
          <w:szCs w:val="22"/>
        </w:rPr>
        <w:t>2021</w:t>
      </w:r>
      <w:r w:rsidR="0042322B" w:rsidRPr="004F017F">
        <w:rPr>
          <w:sz w:val="22"/>
          <w:szCs w:val="22"/>
        </w:rPr>
        <w:t>.</w:t>
      </w:r>
    </w:p>
    <w:p w14:paraId="3E2500DA" w14:textId="40921A2F" w:rsidR="005C78D3" w:rsidRPr="004F017F" w:rsidRDefault="005C78D3" w:rsidP="008D2B12">
      <w:pPr>
        <w:ind w:firstLine="567"/>
        <w:jc w:val="both"/>
        <w:rPr>
          <w:sz w:val="22"/>
          <w:szCs w:val="22"/>
        </w:rPr>
      </w:pPr>
      <w:r w:rsidRPr="004F017F">
        <w:rPr>
          <w:sz w:val="22"/>
          <w:szCs w:val="22"/>
        </w:rPr>
        <w:t>Победителем аукциона признается участник аукциона, предложивший максимальный размер ежегодной аренд</w:t>
      </w:r>
      <w:r w:rsidR="00CB489D">
        <w:rPr>
          <w:sz w:val="22"/>
          <w:szCs w:val="22"/>
        </w:rPr>
        <w:t>ной платы за земельный участок.</w:t>
      </w:r>
    </w:p>
    <w:p w14:paraId="3E2500DB" w14:textId="77777777" w:rsidR="005C78D3" w:rsidRPr="004F017F" w:rsidRDefault="005C78D3" w:rsidP="008D2B12">
      <w:pPr>
        <w:ind w:firstLine="567"/>
        <w:jc w:val="both"/>
        <w:rPr>
          <w:sz w:val="22"/>
          <w:szCs w:val="22"/>
        </w:rPr>
      </w:pPr>
      <w:r w:rsidRPr="004F017F">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14:paraId="3E2500DC" w14:textId="1142FD42" w:rsidR="005C78D3" w:rsidRPr="004F017F" w:rsidRDefault="005C78D3" w:rsidP="008D2B12">
      <w:pPr>
        <w:autoSpaceDE w:val="0"/>
        <w:autoSpaceDN w:val="0"/>
        <w:adjustRightInd w:val="0"/>
        <w:ind w:firstLine="567"/>
        <w:jc w:val="both"/>
        <w:rPr>
          <w:sz w:val="22"/>
          <w:szCs w:val="22"/>
        </w:rPr>
      </w:pPr>
      <w:r w:rsidRPr="004F017F">
        <w:rPr>
          <w:sz w:val="22"/>
          <w:szCs w:val="22"/>
        </w:rPr>
        <w:t xml:space="preserve">Аукцион ведет аукционист в присутствии </w:t>
      </w:r>
      <w:r w:rsidR="00170275">
        <w:rPr>
          <w:sz w:val="22"/>
          <w:szCs w:val="22"/>
        </w:rPr>
        <w:t>аукционной комиссии</w:t>
      </w:r>
      <w:r w:rsidRPr="004F017F">
        <w:rPr>
          <w:sz w:val="22"/>
          <w:szCs w:val="22"/>
        </w:rPr>
        <w:t>.</w:t>
      </w:r>
    </w:p>
    <w:p w14:paraId="3E2500DD"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14:paraId="3E2500DE"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14:paraId="3E2500DF"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14:paraId="3E2500E0"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14:paraId="3E2500E1" w14:textId="77777777" w:rsidR="005C78D3" w:rsidRPr="004F017F" w:rsidRDefault="005C78D3" w:rsidP="008D2B12">
      <w:pPr>
        <w:tabs>
          <w:tab w:val="left" w:pos="1080"/>
        </w:tabs>
        <w:ind w:firstLine="567"/>
        <w:jc w:val="both"/>
        <w:rPr>
          <w:sz w:val="22"/>
          <w:szCs w:val="22"/>
        </w:rPr>
      </w:pPr>
      <w:r w:rsidRPr="004F017F">
        <w:rPr>
          <w:sz w:val="22"/>
          <w:szCs w:val="22"/>
        </w:rPr>
        <w:t>По завершении аукциона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14:paraId="3E2500E2" w14:textId="77777777" w:rsidR="005C78D3" w:rsidRPr="004F017F" w:rsidRDefault="005C78D3" w:rsidP="008D2B12">
      <w:pPr>
        <w:ind w:firstLine="567"/>
        <w:jc w:val="both"/>
        <w:rPr>
          <w:sz w:val="22"/>
          <w:szCs w:val="22"/>
        </w:rPr>
      </w:pPr>
      <w:r w:rsidRPr="004F017F">
        <w:rPr>
          <w:sz w:val="22"/>
          <w:szCs w:val="22"/>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3E2500E3" w14:textId="77777777" w:rsidR="005C78D3" w:rsidRPr="004F017F" w:rsidRDefault="005C78D3" w:rsidP="008D2B12">
      <w:pPr>
        <w:ind w:firstLine="567"/>
        <w:jc w:val="both"/>
        <w:rPr>
          <w:sz w:val="22"/>
          <w:szCs w:val="22"/>
        </w:rPr>
      </w:pPr>
      <w:r w:rsidRPr="004F017F">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14:paraId="3E2500E4" w14:textId="77777777" w:rsidR="005C78D3" w:rsidRPr="004F017F" w:rsidRDefault="005C78D3" w:rsidP="008D2B12">
      <w:pPr>
        <w:ind w:firstLine="567"/>
        <w:jc w:val="both"/>
        <w:rPr>
          <w:sz w:val="22"/>
          <w:szCs w:val="22"/>
        </w:rPr>
      </w:pPr>
      <w:r w:rsidRPr="004F017F">
        <w:rPr>
          <w:sz w:val="22"/>
          <w:szCs w:val="22"/>
        </w:rPr>
        <w:t>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сайте.</w:t>
      </w:r>
    </w:p>
    <w:p w14:paraId="3E2500E5" w14:textId="677B5072" w:rsidR="005C78D3" w:rsidRPr="004F017F" w:rsidRDefault="005C78D3" w:rsidP="008D2B12">
      <w:pPr>
        <w:ind w:firstLine="567"/>
        <w:jc w:val="both"/>
        <w:rPr>
          <w:sz w:val="22"/>
          <w:szCs w:val="22"/>
        </w:rPr>
      </w:pPr>
      <w:r w:rsidRPr="004F017F">
        <w:rPr>
          <w:sz w:val="22"/>
          <w:szCs w:val="22"/>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w:t>
      </w:r>
      <w:r w:rsidR="00170275">
        <w:rPr>
          <w:sz w:val="22"/>
          <w:szCs w:val="22"/>
        </w:rPr>
        <w:t>ны и представлены в Управление</w:t>
      </w:r>
      <w:r w:rsidRPr="004F017F">
        <w:rPr>
          <w:sz w:val="22"/>
          <w:szCs w:val="22"/>
        </w:rPr>
        <w:t>, 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3E2500E6" w14:textId="15C86E33" w:rsidR="005C78D3" w:rsidRPr="004F017F" w:rsidRDefault="005C78D3" w:rsidP="008D2B12">
      <w:pPr>
        <w:ind w:firstLine="567"/>
        <w:jc w:val="both"/>
        <w:rPr>
          <w:sz w:val="22"/>
          <w:szCs w:val="22"/>
        </w:rPr>
      </w:pPr>
      <w:r w:rsidRPr="004F017F">
        <w:rPr>
          <w:sz w:val="22"/>
          <w:szCs w:val="22"/>
        </w:rPr>
        <w:t>Выдача извещения о проведении торгов на бумажном носителе и подача заявок об участии в аукционе производится по адресу:</w:t>
      </w:r>
      <w:r w:rsidR="00170275" w:rsidRPr="00170275">
        <w:rPr>
          <w:sz w:val="22"/>
          <w:szCs w:val="22"/>
        </w:rPr>
        <w:t xml:space="preserve"> </w:t>
      </w:r>
      <w:r w:rsidR="00170275" w:rsidRPr="00AE5636">
        <w:rPr>
          <w:sz w:val="22"/>
          <w:szCs w:val="22"/>
        </w:rPr>
        <w:t>г.Дербент ул.Ю.Гагарина, 23</w:t>
      </w:r>
      <w:r w:rsidRPr="004F017F">
        <w:rPr>
          <w:sz w:val="22"/>
          <w:szCs w:val="22"/>
        </w:rPr>
        <w:t>,</w:t>
      </w:r>
      <w:r w:rsidR="00170275">
        <w:rPr>
          <w:sz w:val="22"/>
          <w:szCs w:val="22"/>
        </w:rPr>
        <w:t xml:space="preserve"> цокольный этаж</w:t>
      </w:r>
      <w:r w:rsidR="008171BA">
        <w:rPr>
          <w:sz w:val="22"/>
          <w:szCs w:val="22"/>
        </w:rPr>
        <w:t>, кабинет №15</w:t>
      </w:r>
      <w:r w:rsidRPr="004F017F">
        <w:rPr>
          <w:sz w:val="22"/>
          <w:szCs w:val="22"/>
        </w:rPr>
        <w:t xml:space="preserve"> в дни и часы, установленные для приема заявок, при предъявлении документа, подтверждающего полномочия обратившегося лица. </w:t>
      </w:r>
    </w:p>
    <w:p w14:paraId="3E2500E7" w14:textId="372BBAAA" w:rsidR="005C78D3" w:rsidRPr="004F017F" w:rsidRDefault="005C78D3" w:rsidP="008D2B12">
      <w:pPr>
        <w:ind w:firstLine="567"/>
        <w:jc w:val="both"/>
        <w:rPr>
          <w:sz w:val="22"/>
          <w:szCs w:val="22"/>
        </w:rPr>
      </w:pPr>
      <w:r w:rsidRPr="004F017F">
        <w:rPr>
          <w:sz w:val="22"/>
          <w:szCs w:val="22"/>
        </w:rPr>
        <w:t>Осмотр земельного участка на местности производится лицами, желающими участвовать в аукционе, самостоятельно</w:t>
      </w:r>
      <w:r w:rsidR="008233D0">
        <w:rPr>
          <w:sz w:val="22"/>
          <w:szCs w:val="22"/>
        </w:rPr>
        <w:t xml:space="preserve"> </w:t>
      </w:r>
      <w:r w:rsidR="00A61C95">
        <w:rPr>
          <w:sz w:val="22"/>
          <w:szCs w:val="22"/>
        </w:rPr>
        <w:t>в течении всего срока подачи заявок.</w:t>
      </w:r>
    </w:p>
    <w:p w14:paraId="3E2500E8" w14:textId="183B284D" w:rsidR="005C78D3" w:rsidRPr="004F017F" w:rsidRDefault="005C78D3" w:rsidP="008D2B12">
      <w:pPr>
        <w:ind w:firstLine="567"/>
        <w:jc w:val="both"/>
        <w:rPr>
          <w:sz w:val="22"/>
          <w:szCs w:val="22"/>
        </w:rPr>
      </w:pPr>
      <w:r w:rsidRPr="004F017F">
        <w:rPr>
          <w:sz w:val="22"/>
          <w:szCs w:val="22"/>
        </w:rPr>
        <w:t xml:space="preserve">Телефоны для справок: </w:t>
      </w:r>
      <w:r w:rsidR="007417D6">
        <w:rPr>
          <w:sz w:val="22"/>
          <w:szCs w:val="22"/>
        </w:rPr>
        <w:t>89285496090</w:t>
      </w:r>
      <w:r w:rsidR="00265071">
        <w:rPr>
          <w:sz w:val="22"/>
          <w:szCs w:val="22"/>
        </w:rPr>
        <w:t>.</w:t>
      </w:r>
    </w:p>
    <w:p w14:paraId="3E2500EA" w14:textId="77777777" w:rsidR="005C78D3" w:rsidRPr="004F017F" w:rsidRDefault="005C78D3" w:rsidP="008D2B12">
      <w:pPr>
        <w:ind w:firstLine="567"/>
        <w:jc w:val="both"/>
        <w:rPr>
          <w:i/>
          <w:sz w:val="22"/>
          <w:szCs w:val="22"/>
        </w:rPr>
      </w:pPr>
    </w:p>
    <w:p w14:paraId="3E2500EB" w14:textId="403AE086" w:rsidR="002B0BA2" w:rsidRPr="000C2527" w:rsidRDefault="00A80A0C" w:rsidP="000A4A75">
      <w:pPr>
        <w:jc w:val="center"/>
        <w:rPr>
          <w:b/>
          <w:sz w:val="22"/>
          <w:szCs w:val="22"/>
        </w:rPr>
      </w:pPr>
      <w:r>
        <w:rPr>
          <w:b/>
          <w:sz w:val="22"/>
          <w:szCs w:val="22"/>
        </w:rPr>
        <w:t>9</w:t>
      </w:r>
      <w:r w:rsidR="00E20785" w:rsidRPr="004F017F">
        <w:rPr>
          <w:b/>
          <w:sz w:val="22"/>
          <w:szCs w:val="22"/>
        </w:rPr>
        <w:t>. Форма заявки</w:t>
      </w:r>
      <w:r w:rsidR="00F1695A">
        <w:rPr>
          <w:b/>
          <w:sz w:val="22"/>
          <w:szCs w:val="22"/>
        </w:rPr>
        <w:t xml:space="preserve"> и порядок приема</w:t>
      </w:r>
      <w:r w:rsidR="000C2527">
        <w:rPr>
          <w:b/>
          <w:sz w:val="22"/>
          <w:szCs w:val="22"/>
        </w:rPr>
        <w:t>.</w:t>
      </w:r>
    </w:p>
    <w:p w14:paraId="3E2500EC" w14:textId="77777777" w:rsidR="00EB5FB6" w:rsidRPr="004F017F" w:rsidRDefault="00EB5FB6" w:rsidP="008D2B12">
      <w:pPr>
        <w:ind w:firstLine="567"/>
        <w:jc w:val="both"/>
        <w:rPr>
          <w:sz w:val="22"/>
          <w:szCs w:val="22"/>
        </w:rPr>
      </w:pPr>
      <w:r w:rsidRPr="004F017F">
        <w:rPr>
          <w:sz w:val="22"/>
          <w:szCs w:val="22"/>
        </w:rPr>
        <w:t>Для участия в аукционе заявитель перечисляет задаток на счет организатора аукциона.</w:t>
      </w:r>
    </w:p>
    <w:p w14:paraId="3E2500ED" w14:textId="59C5C19D" w:rsidR="00EB5FB6" w:rsidRPr="004F017F" w:rsidRDefault="00EB5FB6" w:rsidP="007417D6">
      <w:pPr>
        <w:ind w:firstLine="567"/>
        <w:jc w:val="both"/>
        <w:rPr>
          <w:sz w:val="22"/>
          <w:szCs w:val="22"/>
        </w:rPr>
      </w:pPr>
      <w:r w:rsidRPr="004F017F">
        <w:rPr>
          <w:sz w:val="22"/>
          <w:szCs w:val="22"/>
        </w:rPr>
        <w:t>После перечисления задатка заявитель представляет (лично или через своего представителя) секретарю аукционной комиссии (</w:t>
      </w:r>
      <w:r w:rsidR="00170275" w:rsidRPr="00AE5636">
        <w:rPr>
          <w:sz w:val="22"/>
          <w:szCs w:val="22"/>
        </w:rPr>
        <w:t>г.Дербент ул.Ю.Гагарина, 23</w:t>
      </w:r>
      <w:r w:rsidR="00170275">
        <w:rPr>
          <w:sz w:val="22"/>
          <w:szCs w:val="22"/>
        </w:rPr>
        <w:t>, цокольный этаж</w:t>
      </w:r>
      <w:r w:rsidR="008171BA">
        <w:rPr>
          <w:sz w:val="22"/>
          <w:szCs w:val="22"/>
        </w:rPr>
        <w:t>, кабинет №15</w:t>
      </w:r>
      <w:r w:rsidR="00B27FE1">
        <w:rPr>
          <w:sz w:val="22"/>
          <w:szCs w:val="22"/>
        </w:rPr>
        <w:t>)</w:t>
      </w:r>
      <w:r w:rsidRPr="004F017F">
        <w:rPr>
          <w:sz w:val="22"/>
          <w:szCs w:val="22"/>
        </w:rPr>
        <w:t>, с</w:t>
      </w:r>
      <w:r w:rsidR="007A0F60" w:rsidRPr="004F017F">
        <w:rPr>
          <w:sz w:val="22"/>
          <w:szCs w:val="22"/>
        </w:rPr>
        <w:t xml:space="preserve"> </w:t>
      </w:r>
      <w:r w:rsidR="008A00F5" w:rsidRPr="004F017F">
        <w:rPr>
          <w:sz w:val="22"/>
          <w:szCs w:val="22"/>
        </w:rPr>
        <w:t>«</w:t>
      </w:r>
      <w:r w:rsidR="00CB489D">
        <w:rPr>
          <w:sz w:val="22"/>
          <w:szCs w:val="22"/>
        </w:rPr>
        <w:t>24</w:t>
      </w:r>
      <w:r w:rsidR="007417D6">
        <w:rPr>
          <w:sz w:val="22"/>
          <w:szCs w:val="22"/>
        </w:rPr>
        <w:t>» августа</w:t>
      </w:r>
      <w:r w:rsidR="00F439A3">
        <w:rPr>
          <w:sz w:val="22"/>
          <w:szCs w:val="22"/>
        </w:rPr>
        <w:t xml:space="preserve"> </w:t>
      </w:r>
      <w:r w:rsidR="007417D6">
        <w:rPr>
          <w:sz w:val="22"/>
          <w:szCs w:val="22"/>
        </w:rPr>
        <w:t>2021</w:t>
      </w:r>
      <w:r w:rsidR="008A00F5" w:rsidRPr="004F017F">
        <w:rPr>
          <w:sz w:val="22"/>
          <w:szCs w:val="22"/>
        </w:rPr>
        <w:t xml:space="preserve"> </w:t>
      </w:r>
      <w:r w:rsidR="008A00F5">
        <w:rPr>
          <w:sz w:val="22"/>
          <w:szCs w:val="22"/>
        </w:rPr>
        <w:t xml:space="preserve">года </w:t>
      </w:r>
      <w:r w:rsidR="003112D9">
        <w:rPr>
          <w:sz w:val="22"/>
          <w:szCs w:val="22"/>
        </w:rPr>
        <w:t>(с 09-00 до 13-00</w:t>
      </w:r>
      <w:r w:rsidRPr="004F017F">
        <w:rPr>
          <w:sz w:val="22"/>
          <w:szCs w:val="22"/>
        </w:rPr>
        <w:t xml:space="preserve"> и с </w:t>
      </w:r>
      <w:r w:rsidR="003112D9">
        <w:rPr>
          <w:sz w:val="22"/>
          <w:szCs w:val="22"/>
        </w:rPr>
        <w:t>13-00 до 18</w:t>
      </w:r>
      <w:r w:rsidRPr="004F017F">
        <w:rPr>
          <w:sz w:val="22"/>
          <w:szCs w:val="22"/>
        </w:rPr>
        <w:t xml:space="preserve">-00 час) ежедневно (кроме выходных и праздничных дней) по </w:t>
      </w:r>
      <w:r w:rsidR="008A00F5" w:rsidRPr="004F017F">
        <w:rPr>
          <w:sz w:val="22"/>
          <w:szCs w:val="22"/>
        </w:rPr>
        <w:t>«</w:t>
      </w:r>
      <w:r w:rsidR="005821DD">
        <w:rPr>
          <w:sz w:val="22"/>
          <w:szCs w:val="22"/>
        </w:rPr>
        <w:t>23</w:t>
      </w:r>
      <w:r w:rsidR="008A00F5" w:rsidRPr="004F017F">
        <w:rPr>
          <w:sz w:val="22"/>
          <w:szCs w:val="22"/>
        </w:rPr>
        <w:t xml:space="preserve">» </w:t>
      </w:r>
      <w:r w:rsidR="007417D6">
        <w:rPr>
          <w:sz w:val="22"/>
          <w:szCs w:val="22"/>
        </w:rPr>
        <w:t>сентября 2021</w:t>
      </w:r>
      <w:r w:rsidR="008A00F5" w:rsidRPr="004F017F">
        <w:rPr>
          <w:sz w:val="22"/>
          <w:szCs w:val="22"/>
        </w:rPr>
        <w:t xml:space="preserve"> </w:t>
      </w:r>
      <w:r w:rsidR="00613AF5">
        <w:rPr>
          <w:sz w:val="22"/>
          <w:szCs w:val="22"/>
        </w:rPr>
        <w:t>года (до 18</w:t>
      </w:r>
      <w:r w:rsidRPr="004F017F">
        <w:rPr>
          <w:sz w:val="22"/>
          <w:szCs w:val="22"/>
        </w:rPr>
        <w:t>-00 час.) следующие документы:</w:t>
      </w:r>
    </w:p>
    <w:p w14:paraId="3E2500EE" w14:textId="630932CD" w:rsidR="00EB5FB6" w:rsidRPr="004F017F" w:rsidRDefault="00EB5FB6" w:rsidP="008D2B12">
      <w:pPr>
        <w:ind w:firstLine="567"/>
        <w:jc w:val="both"/>
        <w:rPr>
          <w:bCs/>
          <w:sz w:val="22"/>
          <w:szCs w:val="22"/>
        </w:rPr>
      </w:pPr>
      <w:r w:rsidRPr="004F017F">
        <w:rPr>
          <w:bCs/>
          <w:sz w:val="22"/>
          <w:szCs w:val="22"/>
        </w:rPr>
        <w:t>1) заявка на участие в аукционе по установленной в извещении о проведении аукциона форме с указанием банковских реквизитов счета для</w:t>
      </w:r>
      <w:r w:rsidR="00B27FE1">
        <w:rPr>
          <w:bCs/>
          <w:sz w:val="22"/>
          <w:szCs w:val="22"/>
        </w:rPr>
        <w:t xml:space="preserve"> возврата задатка (приложение №2</w:t>
      </w:r>
      <w:r w:rsidRPr="004F017F">
        <w:rPr>
          <w:bCs/>
          <w:sz w:val="22"/>
          <w:szCs w:val="22"/>
        </w:rPr>
        <w:t>);</w:t>
      </w:r>
    </w:p>
    <w:p w14:paraId="3E2500EF" w14:textId="2484A65B" w:rsidR="00EB5FB6" w:rsidRPr="004F017F" w:rsidRDefault="00EB5FB6" w:rsidP="008D2B12">
      <w:pPr>
        <w:ind w:firstLine="567"/>
        <w:jc w:val="both"/>
        <w:rPr>
          <w:bCs/>
          <w:sz w:val="22"/>
          <w:szCs w:val="22"/>
        </w:rPr>
      </w:pPr>
      <w:r w:rsidRPr="004F017F">
        <w:rPr>
          <w:bCs/>
          <w:sz w:val="22"/>
          <w:szCs w:val="22"/>
        </w:rPr>
        <w:lastRenderedPageBreak/>
        <w:t xml:space="preserve">2) копии документов, удостоверяющих </w:t>
      </w:r>
      <w:r w:rsidR="00FD5B34">
        <w:rPr>
          <w:bCs/>
          <w:sz w:val="22"/>
          <w:szCs w:val="22"/>
        </w:rPr>
        <w:t>личность заявителя</w:t>
      </w:r>
      <w:r w:rsidRPr="004F017F">
        <w:rPr>
          <w:bCs/>
          <w:sz w:val="22"/>
          <w:szCs w:val="22"/>
        </w:rPr>
        <w:t>;</w:t>
      </w:r>
    </w:p>
    <w:p w14:paraId="3E2500F0" w14:textId="4C105F52" w:rsidR="00EB5FB6" w:rsidRPr="004F017F" w:rsidRDefault="00EB5FB6" w:rsidP="008D2B12">
      <w:pPr>
        <w:ind w:firstLine="567"/>
        <w:jc w:val="both"/>
        <w:rPr>
          <w:bCs/>
          <w:sz w:val="22"/>
          <w:szCs w:val="22"/>
        </w:rPr>
      </w:pPr>
      <w:r w:rsidRPr="004F017F">
        <w:rPr>
          <w:bCs/>
          <w:sz w:val="22"/>
          <w:szCs w:val="22"/>
        </w:rPr>
        <w:t xml:space="preserve">3) </w:t>
      </w:r>
      <w:r w:rsidR="009D204B" w:rsidRPr="004F017F">
        <w:rPr>
          <w:bCs/>
          <w:sz w:val="22"/>
          <w:szCs w:val="22"/>
        </w:rPr>
        <w:t>надлежащим образом,</w:t>
      </w:r>
      <w:r w:rsidRPr="004F017F">
        <w:rPr>
          <w:bCs/>
          <w:sz w:val="22"/>
          <w:szCs w:val="22"/>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E2500F1" w14:textId="2282CE90" w:rsidR="00EB5FB6" w:rsidRPr="004F017F" w:rsidRDefault="00EB5FB6" w:rsidP="008D2B12">
      <w:pPr>
        <w:ind w:firstLine="567"/>
        <w:jc w:val="both"/>
        <w:rPr>
          <w:bCs/>
          <w:sz w:val="22"/>
          <w:szCs w:val="22"/>
        </w:rPr>
      </w:pPr>
      <w:r w:rsidRPr="004F017F">
        <w:rPr>
          <w:bCs/>
          <w:sz w:val="22"/>
          <w:szCs w:val="22"/>
        </w:rPr>
        <w:t xml:space="preserve">4) </w:t>
      </w:r>
      <w:r w:rsidR="00817285" w:rsidRPr="004F017F">
        <w:rPr>
          <w:bCs/>
          <w:sz w:val="22"/>
          <w:szCs w:val="22"/>
        </w:rPr>
        <w:t>документы, подтверждающие внесение задатка</w:t>
      </w:r>
      <w:r w:rsidR="00C5579A">
        <w:rPr>
          <w:bCs/>
          <w:sz w:val="22"/>
          <w:szCs w:val="22"/>
        </w:rPr>
        <w:t xml:space="preserve"> </w:t>
      </w:r>
      <w:r w:rsidR="00C5579A" w:rsidRPr="00C5579A">
        <w:rPr>
          <w:bCs/>
          <w:sz w:val="22"/>
          <w:szCs w:val="22"/>
        </w:rPr>
        <w:t>(платежное поручение с отметкой банка о перечисле</w:t>
      </w:r>
      <w:r w:rsidR="00FA500E">
        <w:rPr>
          <w:bCs/>
          <w:sz w:val="22"/>
          <w:szCs w:val="22"/>
        </w:rPr>
        <w:t>нии задатка на счет Организатора торгов</w:t>
      </w:r>
      <w:r w:rsidR="00C5579A" w:rsidRPr="00C5579A">
        <w:rPr>
          <w:bCs/>
          <w:sz w:val="22"/>
          <w:szCs w:val="22"/>
        </w:rPr>
        <w:t>). Срок поступле</w:t>
      </w:r>
      <w:r w:rsidR="00FA500E">
        <w:rPr>
          <w:bCs/>
          <w:sz w:val="22"/>
          <w:szCs w:val="22"/>
        </w:rPr>
        <w:t>ния задатка на счет Организатора торгов</w:t>
      </w:r>
      <w:r w:rsidR="00C5579A" w:rsidRPr="00C5579A">
        <w:rPr>
          <w:bCs/>
          <w:sz w:val="22"/>
          <w:szCs w:val="22"/>
        </w:rPr>
        <w:t xml:space="preserve"> – до дня окончания приема заявок, до «</w:t>
      </w:r>
      <w:r w:rsidR="009F752E">
        <w:rPr>
          <w:bCs/>
          <w:sz w:val="22"/>
          <w:szCs w:val="22"/>
        </w:rPr>
        <w:t>23</w:t>
      </w:r>
      <w:r w:rsidR="00C5579A" w:rsidRPr="00C5579A">
        <w:rPr>
          <w:bCs/>
          <w:sz w:val="22"/>
          <w:szCs w:val="22"/>
        </w:rPr>
        <w:t xml:space="preserve">» </w:t>
      </w:r>
      <w:r w:rsidR="009F752E">
        <w:rPr>
          <w:bCs/>
          <w:sz w:val="22"/>
          <w:szCs w:val="22"/>
        </w:rPr>
        <w:t>сентября</w:t>
      </w:r>
      <w:r w:rsidR="007417D6">
        <w:rPr>
          <w:bCs/>
          <w:sz w:val="22"/>
          <w:szCs w:val="22"/>
        </w:rPr>
        <w:t xml:space="preserve"> 2021</w:t>
      </w:r>
      <w:r w:rsidR="00C5579A" w:rsidRPr="00C5579A">
        <w:rPr>
          <w:bCs/>
          <w:sz w:val="22"/>
          <w:szCs w:val="22"/>
        </w:rPr>
        <w:t xml:space="preserve"> года включительно.</w:t>
      </w:r>
    </w:p>
    <w:p w14:paraId="3E2500F2" w14:textId="77777777" w:rsidR="00817285" w:rsidRPr="004F017F" w:rsidRDefault="00817285" w:rsidP="008D2B12">
      <w:pPr>
        <w:ind w:firstLine="567"/>
        <w:jc w:val="both"/>
        <w:rPr>
          <w:bCs/>
          <w:sz w:val="22"/>
          <w:szCs w:val="22"/>
        </w:rPr>
      </w:pPr>
      <w:r w:rsidRPr="004F017F">
        <w:rPr>
          <w:bCs/>
          <w:sz w:val="22"/>
          <w:szCs w:val="22"/>
        </w:rPr>
        <w:t>Предоставление документов, подтверждающих внесение задатка, признается заключением соглашения о задатке.</w:t>
      </w:r>
    </w:p>
    <w:p w14:paraId="3E2500F3" w14:textId="77777777" w:rsidR="00EB5FB6" w:rsidRPr="004F017F" w:rsidRDefault="00817285" w:rsidP="008D2B12">
      <w:pPr>
        <w:ind w:firstLine="567"/>
        <w:jc w:val="both"/>
        <w:rPr>
          <w:sz w:val="22"/>
          <w:szCs w:val="22"/>
        </w:rPr>
      </w:pPr>
      <w:r w:rsidRPr="004F017F">
        <w:rPr>
          <w:sz w:val="22"/>
          <w:szCs w:val="22"/>
        </w:rPr>
        <w:t xml:space="preserve">Заявка </w:t>
      </w:r>
      <w:r w:rsidR="00EB5FB6" w:rsidRPr="004F017F">
        <w:rPr>
          <w:sz w:val="22"/>
          <w:szCs w:val="22"/>
        </w:rPr>
        <w:t xml:space="preserve">и опись представленных документов составляются в 2 экземплярах, один из которых остается у организатора аукциона, другой - у претендента. </w:t>
      </w:r>
    </w:p>
    <w:p w14:paraId="3E2500F4" w14:textId="77777777" w:rsidR="00EB5FB6" w:rsidRPr="004F017F" w:rsidRDefault="00EB5FB6" w:rsidP="008D2B12">
      <w:pPr>
        <w:tabs>
          <w:tab w:val="num" w:pos="0"/>
        </w:tabs>
        <w:ind w:firstLine="567"/>
        <w:jc w:val="both"/>
        <w:rPr>
          <w:sz w:val="22"/>
          <w:szCs w:val="22"/>
        </w:rPr>
      </w:pPr>
      <w:r w:rsidRPr="004F017F">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14:paraId="3E2500F5" w14:textId="56C0127F" w:rsidR="00EB5FB6" w:rsidRPr="004F017F" w:rsidRDefault="00EB5FB6" w:rsidP="008D2B12">
      <w:pPr>
        <w:ind w:firstLine="567"/>
        <w:jc w:val="both"/>
        <w:rPr>
          <w:sz w:val="22"/>
          <w:szCs w:val="22"/>
        </w:rPr>
      </w:pPr>
      <w:r w:rsidRPr="004F017F">
        <w:rPr>
          <w:sz w:val="22"/>
          <w:szCs w:val="22"/>
        </w:rPr>
        <w:t xml:space="preserve">Все вышеуказанные документы должны быть составлены на русском языке (либо содержать </w:t>
      </w:r>
      <w:r w:rsidR="009D204B" w:rsidRPr="004F017F">
        <w:rPr>
          <w:sz w:val="22"/>
          <w:szCs w:val="22"/>
        </w:rPr>
        <w:t>надлежащим образом,</w:t>
      </w:r>
      <w:r w:rsidRPr="004F017F">
        <w:rPr>
          <w:sz w:val="22"/>
          <w:szCs w:val="22"/>
        </w:rPr>
        <w:t xml:space="preserve"> заверенный перевод на русский язык). Аукцион проводится на русском языке.</w:t>
      </w:r>
    </w:p>
    <w:p w14:paraId="3E2500F6" w14:textId="1A9EDE17" w:rsidR="00EB5FB6" w:rsidRPr="004F017F" w:rsidRDefault="00EB5FB6" w:rsidP="008D2B12">
      <w:pPr>
        <w:ind w:firstLine="567"/>
        <w:jc w:val="both"/>
        <w:rPr>
          <w:sz w:val="22"/>
          <w:szCs w:val="22"/>
        </w:rPr>
      </w:pPr>
      <w:r w:rsidRPr="004F017F">
        <w:rPr>
          <w:sz w:val="22"/>
          <w:szCs w:val="22"/>
        </w:rPr>
        <w:t>Один претендент имеет право подать в отношении предмета аукциона</w:t>
      </w:r>
      <w:r w:rsidR="00327AA0">
        <w:rPr>
          <w:sz w:val="22"/>
          <w:szCs w:val="22"/>
        </w:rPr>
        <w:t xml:space="preserve"> (лота)</w:t>
      </w:r>
      <w:r w:rsidRPr="004F017F">
        <w:rPr>
          <w:sz w:val="22"/>
          <w:szCs w:val="22"/>
        </w:rPr>
        <w:t xml:space="preserve"> только одну заявку на участие в аукционе.</w:t>
      </w:r>
    </w:p>
    <w:p w14:paraId="3E2500F7" w14:textId="77777777" w:rsidR="00EB5FB6" w:rsidRPr="004F017F" w:rsidRDefault="00EB5FB6" w:rsidP="008D2B12">
      <w:pPr>
        <w:ind w:firstLine="567"/>
        <w:jc w:val="both"/>
        <w:rPr>
          <w:sz w:val="22"/>
          <w:szCs w:val="22"/>
        </w:rPr>
      </w:pPr>
      <w:r w:rsidRPr="004F017F">
        <w:rPr>
          <w:sz w:val="22"/>
          <w:szCs w:val="22"/>
        </w:rPr>
        <w:t>Заявка с прилагаемыми к ней документами, проверяются секретарем аукционной комиссии по комплектности 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14:paraId="3E2500F8" w14:textId="77777777" w:rsidR="00EB5FB6" w:rsidRPr="004F017F" w:rsidRDefault="00EB5FB6" w:rsidP="008D2B12">
      <w:pPr>
        <w:ind w:firstLine="567"/>
        <w:jc w:val="both"/>
        <w:rPr>
          <w:sz w:val="22"/>
          <w:szCs w:val="22"/>
        </w:rPr>
      </w:pPr>
      <w:r w:rsidRPr="004F017F">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14:paraId="3E2500F9" w14:textId="3FFB510A" w:rsidR="00EB5FB6" w:rsidRPr="004F017F" w:rsidRDefault="00EB5FB6" w:rsidP="008D2B12">
      <w:pPr>
        <w:ind w:firstLine="567"/>
        <w:jc w:val="both"/>
        <w:rPr>
          <w:sz w:val="22"/>
          <w:szCs w:val="22"/>
        </w:rPr>
      </w:pPr>
      <w:r w:rsidRPr="004F017F">
        <w:rPr>
          <w:sz w:val="22"/>
          <w:szCs w:val="22"/>
        </w:rPr>
        <w:t xml:space="preserve">Претендент имеет право отозвать принятую заявку до окончания срока приема заявок, уведомив об этом </w:t>
      </w:r>
      <w:r w:rsidR="00C5579A">
        <w:rPr>
          <w:sz w:val="22"/>
          <w:szCs w:val="22"/>
        </w:rPr>
        <w:t xml:space="preserve">        </w:t>
      </w:r>
      <w:r w:rsidR="008171BA">
        <w:rPr>
          <w:sz w:val="22"/>
          <w:szCs w:val="22"/>
        </w:rPr>
        <w:t xml:space="preserve">  (</w:t>
      </w:r>
      <w:r w:rsidRPr="004F017F">
        <w:rPr>
          <w:sz w:val="22"/>
          <w:szCs w:val="22"/>
        </w:rPr>
        <w:t xml:space="preserve">в письменной форме) организатора аукциона. Организатор аукциона возвращает внесенный задаток претенденту в течение 3 </w:t>
      </w:r>
      <w:r w:rsidR="00D7590E" w:rsidRPr="004F017F">
        <w:rPr>
          <w:sz w:val="22"/>
          <w:szCs w:val="22"/>
        </w:rPr>
        <w:t xml:space="preserve">рабочих </w:t>
      </w:r>
      <w:r w:rsidRPr="004F017F">
        <w:rPr>
          <w:sz w:val="22"/>
          <w:szCs w:val="22"/>
        </w:rPr>
        <w:t xml:space="preserve">дней в случаях отзыва заявки, а </w:t>
      </w:r>
      <w:r w:rsidR="009D204B" w:rsidRPr="004F017F">
        <w:rPr>
          <w:sz w:val="22"/>
          <w:szCs w:val="22"/>
        </w:rPr>
        <w:t>также</w:t>
      </w:r>
      <w:r w:rsidRPr="004F017F">
        <w:rPr>
          <w:sz w:val="22"/>
          <w:szCs w:val="22"/>
        </w:rPr>
        <w:t xml:space="preserve">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3E2500FA" w14:textId="5448643D" w:rsidR="005C78D3" w:rsidRDefault="005C78D3" w:rsidP="008D2B12">
      <w:pPr>
        <w:ind w:firstLine="567"/>
        <w:jc w:val="both"/>
        <w:rPr>
          <w:i/>
          <w:sz w:val="22"/>
          <w:szCs w:val="22"/>
        </w:rPr>
      </w:pPr>
      <w:r w:rsidRPr="004F017F">
        <w:rPr>
          <w:i/>
          <w:sz w:val="22"/>
          <w:szCs w:val="22"/>
        </w:rPr>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w:t>
      </w:r>
      <w:r w:rsidR="00170275">
        <w:rPr>
          <w:i/>
          <w:sz w:val="22"/>
          <w:szCs w:val="22"/>
        </w:rPr>
        <w:t xml:space="preserve"> а </w:t>
      </w:r>
      <w:r w:rsidR="007F6DA4">
        <w:rPr>
          <w:i/>
          <w:sz w:val="22"/>
          <w:szCs w:val="22"/>
        </w:rPr>
        <w:t>также</w:t>
      </w:r>
      <w:r w:rsidR="00170275">
        <w:rPr>
          <w:i/>
          <w:sz w:val="22"/>
          <w:szCs w:val="22"/>
        </w:rPr>
        <w:t xml:space="preserve"> на сайте администрации МР «Дербентский район» -</w:t>
      </w:r>
      <w:r w:rsidR="00170275" w:rsidRPr="00170275">
        <w:t xml:space="preserve"> </w:t>
      </w:r>
      <w:r w:rsidR="00170275">
        <w:rPr>
          <w:i/>
          <w:sz w:val="22"/>
          <w:szCs w:val="22"/>
        </w:rPr>
        <w:t>(</w:t>
      </w:r>
      <w:hyperlink r:id="rId8" w:history="1">
        <w:r w:rsidR="00DA75D8" w:rsidRPr="0016092A">
          <w:rPr>
            <w:rStyle w:val="af3"/>
            <w:i/>
            <w:sz w:val="22"/>
            <w:szCs w:val="22"/>
          </w:rPr>
          <w:t>www.derbrayon.ru</w:t>
        </w:r>
      </w:hyperlink>
      <w:r w:rsidR="00170275">
        <w:rPr>
          <w:i/>
          <w:sz w:val="22"/>
          <w:szCs w:val="22"/>
        </w:rPr>
        <w:t>).</w:t>
      </w:r>
    </w:p>
    <w:p w14:paraId="0FE98BBE" w14:textId="474194DA" w:rsidR="00DA75D8" w:rsidRDefault="00DA75D8" w:rsidP="008D2B12">
      <w:pPr>
        <w:ind w:firstLine="567"/>
        <w:jc w:val="both"/>
        <w:rPr>
          <w:i/>
          <w:sz w:val="22"/>
          <w:szCs w:val="22"/>
        </w:rPr>
      </w:pPr>
    </w:p>
    <w:p w14:paraId="39F85240" w14:textId="45EF4EAD" w:rsidR="00DA75D8" w:rsidRDefault="00DA75D8" w:rsidP="008D2B12">
      <w:pPr>
        <w:ind w:firstLine="567"/>
        <w:jc w:val="both"/>
        <w:rPr>
          <w:i/>
          <w:sz w:val="22"/>
          <w:szCs w:val="22"/>
        </w:rPr>
      </w:pPr>
    </w:p>
    <w:p w14:paraId="08AA19B1" w14:textId="54E7C1F1" w:rsidR="00DA75D8" w:rsidRDefault="00DA75D8" w:rsidP="008D2B12">
      <w:pPr>
        <w:ind w:firstLine="567"/>
        <w:jc w:val="both"/>
        <w:rPr>
          <w:i/>
          <w:sz w:val="22"/>
          <w:szCs w:val="22"/>
        </w:rPr>
      </w:pPr>
    </w:p>
    <w:p w14:paraId="5A081EA7" w14:textId="1C484014" w:rsidR="00DA75D8" w:rsidRDefault="00DA75D8" w:rsidP="008D2B12">
      <w:pPr>
        <w:ind w:firstLine="567"/>
        <w:jc w:val="both"/>
        <w:rPr>
          <w:i/>
          <w:sz w:val="22"/>
          <w:szCs w:val="22"/>
        </w:rPr>
      </w:pPr>
    </w:p>
    <w:p w14:paraId="1ACEF19F" w14:textId="50E79725" w:rsidR="00DA75D8" w:rsidRDefault="00DA75D8" w:rsidP="008D2B12">
      <w:pPr>
        <w:ind w:firstLine="567"/>
        <w:jc w:val="both"/>
        <w:rPr>
          <w:i/>
          <w:sz w:val="22"/>
          <w:szCs w:val="22"/>
        </w:rPr>
      </w:pPr>
    </w:p>
    <w:p w14:paraId="5F9E46F3" w14:textId="4F8119AC" w:rsidR="00DA75D8" w:rsidRDefault="00DA75D8" w:rsidP="008D2B12">
      <w:pPr>
        <w:ind w:firstLine="567"/>
        <w:jc w:val="both"/>
        <w:rPr>
          <w:i/>
          <w:sz w:val="22"/>
          <w:szCs w:val="22"/>
        </w:rPr>
      </w:pPr>
    </w:p>
    <w:p w14:paraId="26C2AD15" w14:textId="51A15CBF" w:rsidR="00DA75D8" w:rsidRDefault="00DA75D8" w:rsidP="008D2B12">
      <w:pPr>
        <w:ind w:firstLine="567"/>
        <w:jc w:val="both"/>
        <w:rPr>
          <w:i/>
          <w:sz w:val="22"/>
          <w:szCs w:val="22"/>
        </w:rPr>
      </w:pPr>
    </w:p>
    <w:p w14:paraId="366FF7BC" w14:textId="2496A832" w:rsidR="00DA75D8" w:rsidRDefault="00DA75D8" w:rsidP="008D2B12">
      <w:pPr>
        <w:ind w:firstLine="567"/>
        <w:jc w:val="both"/>
        <w:rPr>
          <w:i/>
          <w:sz w:val="22"/>
          <w:szCs w:val="22"/>
        </w:rPr>
      </w:pPr>
    </w:p>
    <w:p w14:paraId="42BF4D6C" w14:textId="5493D78F" w:rsidR="00DA75D8" w:rsidRDefault="00DA75D8" w:rsidP="008D2B12">
      <w:pPr>
        <w:ind w:firstLine="567"/>
        <w:jc w:val="both"/>
        <w:rPr>
          <w:i/>
          <w:sz w:val="22"/>
          <w:szCs w:val="22"/>
        </w:rPr>
      </w:pPr>
    </w:p>
    <w:p w14:paraId="46C15F31" w14:textId="015931AC" w:rsidR="00DA75D8" w:rsidRDefault="00DA75D8" w:rsidP="008D2B12">
      <w:pPr>
        <w:ind w:firstLine="567"/>
        <w:jc w:val="both"/>
        <w:rPr>
          <w:i/>
          <w:sz w:val="22"/>
          <w:szCs w:val="22"/>
        </w:rPr>
      </w:pPr>
    </w:p>
    <w:p w14:paraId="55D33F2B" w14:textId="3EEAA645" w:rsidR="00DA75D8" w:rsidRDefault="00DA75D8" w:rsidP="008D2B12">
      <w:pPr>
        <w:ind w:firstLine="567"/>
        <w:jc w:val="both"/>
        <w:rPr>
          <w:i/>
          <w:sz w:val="22"/>
          <w:szCs w:val="22"/>
        </w:rPr>
      </w:pPr>
    </w:p>
    <w:p w14:paraId="4AF971CB" w14:textId="4AD9F8E5" w:rsidR="00DA75D8" w:rsidRDefault="00DA75D8" w:rsidP="008D2B12">
      <w:pPr>
        <w:ind w:firstLine="567"/>
        <w:jc w:val="both"/>
        <w:rPr>
          <w:i/>
          <w:sz w:val="22"/>
          <w:szCs w:val="22"/>
        </w:rPr>
      </w:pPr>
    </w:p>
    <w:p w14:paraId="272E3DB6" w14:textId="52122F85" w:rsidR="00DA75D8" w:rsidRDefault="00DA75D8" w:rsidP="008D2B12">
      <w:pPr>
        <w:ind w:firstLine="567"/>
        <w:jc w:val="both"/>
        <w:rPr>
          <w:i/>
          <w:sz w:val="22"/>
          <w:szCs w:val="22"/>
        </w:rPr>
      </w:pPr>
    </w:p>
    <w:p w14:paraId="1EB5F0D0" w14:textId="397B06AB" w:rsidR="00DA75D8" w:rsidRDefault="00DA75D8" w:rsidP="008D2B12">
      <w:pPr>
        <w:ind w:firstLine="567"/>
        <w:jc w:val="both"/>
        <w:rPr>
          <w:i/>
          <w:sz w:val="22"/>
          <w:szCs w:val="22"/>
        </w:rPr>
      </w:pPr>
    </w:p>
    <w:p w14:paraId="3FBB9B86" w14:textId="31FFBD5A" w:rsidR="00DA75D8" w:rsidRDefault="00DA75D8" w:rsidP="008D2B12">
      <w:pPr>
        <w:ind w:firstLine="567"/>
        <w:jc w:val="both"/>
        <w:rPr>
          <w:i/>
          <w:sz w:val="22"/>
          <w:szCs w:val="22"/>
        </w:rPr>
      </w:pPr>
    </w:p>
    <w:p w14:paraId="3B0FF3B2" w14:textId="671C5BF2" w:rsidR="00DA75D8" w:rsidRDefault="00DA75D8" w:rsidP="008D2B12">
      <w:pPr>
        <w:ind w:firstLine="567"/>
        <w:jc w:val="both"/>
        <w:rPr>
          <w:i/>
          <w:sz w:val="22"/>
          <w:szCs w:val="22"/>
        </w:rPr>
      </w:pPr>
    </w:p>
    <w:p w14:paraId="460037D8" w14:textId="545360DB" w:rsidR="00DA75D8" w:rsidRDefault="00DA75D8" w:rsidP="008D2B12">
      <w:pPr>
        <w:ind w:firstLine="567"/>
        <w:jc w:val="both"/>
        <w:rPr>
          <w:i/>
          <w:sz w:val="22"/>
          <w:szCs w:val="22"/>
        </w:rPr>
      </w:pPr>
    </w:p>
    <w:p w14:paraId="1DB79BE2" w14:textId="787BB1DA" w:rsidR="00DA75D8" w:rsidRDefault="00DA75D8" w:rsidP="008D2B12">
      <w:pPr>
        <w:ind w:firstLine="567"/>
        <w:jc w:val="both"/>
        <w:rPr>
          <w:i/>
          <w:sz w:val="22"/>
          <w:szCs w:val="22"/>
        </w:rPr>
      </w:pPr>
    </w:p>
    <w:p w14:paraId="3C62FB18" w14:textId="6AFF249F" w:rsidR="00DA75D8" w:rsidRDefault="00DA75D8" w:rsidP="008D2B12">
      <w:pPr>
        <w:ind w:firstLine="567"/>
        <w:jc w:val="both"/>
        <w:rPr>
          <w:i/>
          <w:sz w:val="22"/>
          <w:szCs w:val="22"/>
        </w:rPr>
      </w:pPr>
    </w:p>
    <w:p w14:paraId="592CD66E" w14:textId="6F751DD0" w:rsidR="00DA75D8" w:rsidRDefault="00DA75D8" w:rsidP="008D2B12">
      <w:pPr>
        <w:ind w:firstLine="567"/>
        <w:jc w:val="both"/>
        <w:rPr>
          <w:i/>
          <w:sz w:val="22"/>
          <w:szCs w:val="22"/>
        </w:rPr>
      </w:pPr>
    </w:p>
    <w:p w14:paraId="7B05AF11" w14:textId="75042A63" w:rsidR="00DA75D8" w:rsidRDefault="00DA75D8" w:rsidP="008D2B12">
      <w:pPr>
        <w:ind w:firstLine="567"/>
        <w:jc w:val="both"/>
        <w:rPr>
          <w:i/>
          <w:sz w:val="22"/>
          <w:szCs w:val="22"/>
        </w:rPr>
      </w:pPr>
    </w:p>
    <w:p w14:paraId="3BDB0822" w14:textId="13D8A08C" w:rsidR="00DA75D8" w:rsidRDefault="00DA75D8" w:rsidP="008D2B12">
      <w:pPr>
        <w:ind w:firstLine="567"/>
        <w:jc w:val="both"/>
        <w:rPr>
          <w:i/>
          <w:sz w:val="22"/>
          <w:szCs w:val="22"/>
        </w:rPr>
      </w:pPr>
    </w:p>
    <w:p w14:paraId="7893D3A7" w14:textId="657BDCE8" w:rsidR="00DA75D8" w:rsidRDefault="00DA75D8" w:rsidP="008D2B12">
      <w:pPr>
        <w:ind w:firstLine="567"/>
        <w:jc w:val="both"/>
        <w:rPr>
          <w:i/>
          <w:sz w:val="22"/>
          <w:szCs w:val="22"/>
        </w:rPr>
      </w:pPr>
    </w:p>
    <w:p w14:paraId="5BD6944F" w14:textId="7DFCF07D" w:rsidR="00DA75D8" w:rsidRDefault="00DA75D8" w:rsidP="008D2B12">
      <w:pPr>
        <w:ind w:firstLine="567"/>
        <w:jc w:val="both"/>
        <w:rPr>
          <w:i/>
          <w:sz w:val="22"/>
          <w:szCs w:val="22"/>
        </w:rPr>
      </w:pPr>
    </w:p>
    <w:p w14:paraId="6BA2DE6C" w14:textId="7F7D7EC4" w:rsidR="00DA75D8" w:rsidRDefault="00DA75D8" w:rsidP="008D2B12">
      <w:pPr>
        <w:ind w:firstLine="567"/>
        <w:jc w:val="both"/>
        <w:rPr>
          <w:i/>
          <w:sz w:val="22"/>
          <w:szCs w:val="22"/>
        </w:rPr>
      </w:pPr>
    </w:p>
    <w:p w14:paraId="0C752B07" w14:textId="55D8807A" w:rsidR="00DA75D8" w:rsidRDefault="00DA75D8" w:rsidP="008D2B12">
      <w:pPr>
        <w:ind w:firstLine="567"/>
        <w:jc w:val="both"/>
        <w:rPr>
          <w:i/>
          <w:sz w:val="22"/>
          <w:szCs w:val="22"/>
        </w:rPr>
      </w:pPr>
    </w:p>
    <w:p w14:paraId="6DC5B783" w14:textId="6C9FE934" w:rsidR="00DA75D8" w:rsidRDefault="00DA75D8" w:rsidP="008D2B12">
      <w:pPr>
        <w:ind w:firstLine="567"/>
        <w:jc w:val="both"/>
        <w:rPr>
          <w:i/>
          <w:sz w:val="22"/>
          <w:szCs w:val="22"/>
        </w:rPr>
      </w:pPr>
    </w:p>
    <w:p w14:paraId="0BCE63CE" w14:textId="77777777" w:rsidR="00DA75D8" w:rsidRDefault="00DA75D8" w:rsidP="00DA75D8">
      <w:pPr>
        <w:pStyle w:val="10"/>
        <w:tabs>
          <w:tab w:val="left" w:pos="5245"/>
        </w:tabs>
        <w:jc w:val="right"/>
        <w:rPr>
          <w:bCs/>
          <w:sz w:val="20"/>
          <w:szCs w:val="20"/>
        </w:rPr>
      </w:pPr>
    </w:p>
    <w:p w14:paraId="07D78199" w14:textId="77777777" w:rsidR="00DA75D8" w:rsidRPr="007D4C52" w:rsidRDefault="00DA75D8" w:rsidP="00DA75D8">
      <w:pPr>
        <w:keepNext/>
        <w:jc w:val="right"/>
        <w:outlineLvl w:val="0"/>
        <w:rPr>
          <w:bCs/>
          <w:spacing w:val="-6"/>
          <w:sz w:val="16"/>
          <w:szCs w:val="16"/>
        </w:rPr>
      </w:pPr>
      <w:r w:rsidRPr="007D4C52">
        <w:rPr>
          <w:bCs/>
          <w:spacing w:val="-6"/>
          <w:sz w:val="16"/>
          <w:szCs w:val="16"/>
        </w:rPr>
        <w:t>Приложение №</w:t>
      </w:r>
      <w:r>
        <w:rPr>
          <w:bCs/>
          <w:spacing w:val="-6"/>
          <w:sz w:val="16"/>
          <w:szCs w:val="16"/>
        </w:rPr>
        <w:t>1</w:t>
      </w:r>
    </w:p>
    <w:p w14:paraId="7193810D" w14:textId="77777777" w:rsidR="00DA75D8" w:rsidRPr="007D4C52" w:rsidRDefault="00DA75D8" w:rsidP="00DA75D8">
      <w:pPr>
        <w:keepNext/>
        <w:jc w:val="right"/>
        <w:outlineLvl w:val="0"/>
        <w:rPr>
          <w:sz w:val="16"/>
          <w:szCs w:val="16"/>
        </w:rPr>
      </w:pPr>
      <w:r w:rsidRPr="007D4C52">
        <w:rPr>
          <w:bCs/>
          <w:spacing w:val="-6"/>
          <w:sz w:val="16"/>
          <w:szCs w:val="16"/>
        </w:rPr>
        <w:t xml:space="preserve"> к извещению о проведении аукциона </w:t>
      </w:r>
      <w:r w:rsidRPr="007D4C52">
        <w:rPr>
          <w:sz w:val="16"/>
          <w:szCs w:val="16"/>
        </w:rPr>
        <w:t xml:space="preserve">на право заключения </w:t>
      </w:r>
    </w:p>
    <w:p w14:paraId="42CAD1F3" w14:textId="77777777" w:rsidR="00DA75D8" w:rsidRDefault="00DA75D8" w:rsidP="00DA75D8">
      <w:pPr>
        <w:keepNext/>
        <w:jc w:val="right"/>
        <w:outlineLvl w:val="0"/>
        <w:rPr>
          <w:sz w:val="16"/>
          <w:szCs w:val="16"/>
        </w:rPr>
      </w:pPr>
      <w:r>
        <w:rPr>
          <w:sz w:val="16"/>
          <w:szCs w:val="16"/>
        </w:rPr>
        <w:t>договоров аренды земельных участков</w:t>
      </w:r>
    </w:p>
    <w:p w14:paraId="79E5256D" w14:textId="77777777" w:rsidR="00DA75D8" w:rsidRDefault="00DA75D8" w:rsidP="00DA75D8">
      <w:pPr>
        <w:keepNext/>
        <w:jc w:val="right"/>
        <w:outlineLvl w:val="0"/>
        <w:rPr>
          <w:sz w:val="16"/>
          <w:szCs w:val="16"/>
        </w:rPr>
      </w:pPr>
      <w:r>
        <w:rPr>
          <w:sz w:val="16"/>
          <w:szCs w:val="16"/>
        </w:rPr>
        <w:t xml:space="preserve">Утверждено распоряжением и.о.начальника УЗИО </w:t>
      </w:r>
    </w:p>
    <w:p w14:paraId="66D9B1BE" w14:textId="77777777" w:rsidR="00DA75D8" w:rsidRPr="00DA642A" w:rsidRDefault="00DA75D8" w:rsidP="00DA75D8">
      <w:pPr>
        <w:keepNext/>
        <w:jc w:val="right"/>
        <w:outlineLvl w:val="0"/>
        <w:rPr>
          <w:sz w:val="16"/>
          <w:szCs w:val="16"/>
        </w:rPr>
      </w:pPr>
      <w:r>
        <w:rPr>
          <w:sz w:val="16"/>
          <w:szCs w:val="16"/>
        </w:rPr>
        <w:t>МР «Дербентский район» №930 от 17.08.2021.</w:t>
      </w:r>
    </w:p>
    <w:p w14:paraId="4884BCA2" w14:textId="77777777" w:rsidR="00DA75D8" w:rsidRPr="007D4C52" w:rsidRDefault="00DA75D8" w:rsidP="00DA75D8"/>
    <w:p w14:paraId="2745814C" w14:textId="77777777" w:rsidR="00DA75D8" w:rsidRPr="007D4C52" w:rsidRDefault="00DA75D8" w:rsidP="00DA75D8">
      <w:pPr>
        <w:jc w:val="center"/>
        <w:rPr>
          <w:b/>
        </w:rPr>
      </w:pPr>
    </w:p>
    <w:p w14:paraId="307E1069" w14:textId="77777777" w:rsidR="00DA75D8" w:rsidRPr="007D4C52" w:rsidRDefault="00DA75D8" w:rsidP="00DA75D8">
      <w:pPr>
        <w:jc w:val="center"/>
        <w:rPr>
          <w:b/>
        </w:rPr>
      </w:pPr>
      <w:r w:rsidRPr="007D4C52">
        <w:rPr>
          <w:b/>
        </w:rPr>
        <w:t>РАСЧЕТ</w:t>
      </w:r>
    </w:p>
    <w:p w14:paraId="6F4850C7" w14:textId="48320D5A" w:rsidR="00DA75D8" w:rsidRDefault="00DA75D8" w:rsidP="00DA75D8">
      <w:pPr>
        <w:jc w:val="center"/>
        <w:rPr>
          <w:b/>
        </w:rPr>
      </w:pPr>
      <w:r w:rsidRPr="007D4C52">
        <w:rPr>
          <w:b/>
        </w:rPr>
        <w:t xml:space="preserve">начальной максимальной цены аукциона на право </w:t>
      </w:r>
      <w:r>
        <w:rPr>
          <w:b/>
        </w:rPr>
        <w:t>заключения договоров</w:t>
      </w:r>
      <w:r w:rsidRPr="007D4C52">
        <w:rPr>
          <w:b/>
        </w:rPr>
        <w:t xml:space="preserve"> аренды</w:t>
      </w:r>
    </w:p>
    <w:p w14:paraId="43371946" w14:textId="77777777" w:rsidR="00DA75D8" w:rsidRPr="007D4C52" w:rsidRDefault="00DA75D8" w:rsidP="00DA75D8">
      <w:pPr>
        <w:jc w:val="center"/>
        <w:rPr>
          <w:b/>
        </w:rPr>
      </w:pPr>
      <w:bookmarkStart w:id="1" w:name="_GoBack"/>
      <w:bookmarkEnd w:id="1"/>
    </w:p>
    <w:p w14:paraId="444FCAD1" w14:textId="77777777" w:rsidR="00DA75D8" w:rsidRPr="007D4C52" w:rsidRDefault="00DA75D8" w:rsidP="00DA75D8">
      <w:r w:rsidRPr="007D4C52">
        <w:t>в соответствии с Порядком определения размера начальной цены аукциона на право заключения договоров аренды земельных участков и об установлении начальной цены аукциона по продаже земельного участка, утвержденного Решением собрания депутатов МР «Дербентский район» от 16.09.2015 г.№47/5.</w:t>
      </w:r>
    </w:p>
    <w:p w14:paraId="44249CC0" w14:textId="77777777" w:rsidR="00DA75D8" w:rsidRPr="007D4C52" w:rsidRDefault="00DA75D8" w:rsidP="00DA75D8">
      <w:r w:rsidRPr="007D4C52">
        <w:t xml:space="preserve">начальная цена определяется по формуле: </w:t>
      </w:r>
    </w:p>
    <w:p w14:paraId="4B9E5002" w14:textId="77777777" w:rsidR="00DA75D8" w:rsidRPr="007D4C52" w:rsidRDefault="00DA75D8" w:rsidP="00DA75D8">
      <w:r w:rsidRPr="007D4C52">
        <w:t xml:space="preserve">НЦ= Кс х (МПКС+ПКСВИ)/100 </w:t>
      </w:r>
    </w:p>
    <w:p w14:paraId="137049E6" w14:textId="77777777" w:rsidR="00DA75D8" w:rsidRPr="007D4C52" w:rsidRDefault="00DA75D8" w:rsidP="00DA75D8">
      <w:r w:rsidRPr="007D4C52">
        <w:t xml:space="preserve">Где: </w:t>
      </w:r>
    </w:p>
    <w:p w14:paraId="55CFC8FB" w14:textId="77777777" w:rsidR="00DA75D8" w:rsidRPr="007D4C52" w:rsidRDefault="00DA75D8" w:rsidP="00DA75D8">
      <w:r w:rsidRPr="007D4C52">
        <w:t>НЦ-начальная цена;</w:t>
      </w:r>
    </w:p>
    <w:p w14:paraId="1F5E2984" w14:textId="77777777" w:rsidR="00DA75D8" w:rsidRPr="007D4C52" w:rsidRDefault="00DA75D8" w:rsidP="00DA75D8">
      <w:r w:rsidRPr="007D4C52">
        <w:t>Кс-кадастровая стоимость земельного участка;</w:t>
      </w:r>
    </w:p>
    <w:p w14:paraId="7A6B68BE" w14:textId="77777777" w:rsidR="00DA75D8" w:rsidRPr="007D4C52" w:rsidRDefault="00DA75D8" w:rsidP="00DA75D8">
      <w:r w:rsidRPr="007D4C52">
        <w:t>МПКС-минимальный процент кадастровой стоимости земельного участка;</w:t>
      </w:r>
    </w:p>
    <w:p w14:paraId="059E3F48" w14:textId="77777777" w:rsidR="00DA75D8" w:rsidRPr="007D4C52" w:rsidRDefault="00DA75D8" w:rsidP="00DA75D8">
      <w:r w:rsidRPr="007D4C52">
        <w:t>МПКСВИ – процент кадастровой стоимости земельного участка для каждого вида разрешенного использования земельного участка.</w:t>
      </w:r>
    </w:p>
    <w:p w14:paraId="22EE632F" w14:textId="77777777" w:rsidR="00DA75D8" w:rsidRPr="007D4C52" w:rsidRDefault="00DA75D8" w:rsidP="00DA75D8"/>
    <w:p w14:paraId="2E5FB421" w14:textId="77777777" w:rsidR="00DA75D8" w:rsidRPr="007D4C52" w:rsidRDefault="00DA75D8" w:rsidP="00DA75D8">
      <w:r w:rsidRPr="007D4C52">
        <w:rPr>
          <w:b/>
        </w:rPr>
        <w:t>Лот №1:</w:t>
      </w:r>
      <w:r>
        <w:t xml:space="preserve"> ЗУ 05:07:000070:111.</w:t>
      </w:r>
    </w:p>
    <w:p w14:paraId="288E165A" w14:textId="77777777" w:rsidR="00DA75D8" w:rsidRPr="007D4C52" w:rsidRDefault="00DA75D8" w:rsidP="00DA75D8">
      <w:r w:rsidRPr="007D4C52">
        <w:t>НЦ = 1498</w:t>
      </w:r>
      <w:r>
        <w:t>480,5 х (1,5+6,0)/100= 112386,00</w:t>
      </w:r>
      <w:r w:rsidRPr="007D4C52">
        <w:t xml:space="preserve"> руб.</w:t>
      </w:r>
    </w:p>
    <w:p w14:paraId="6DFC55A8" w14:textId="77777777" w:rsidR="00DA75D8" w:rsidRPr="007D4C52" w:rsidRDefault="00DA75D8" w:rsidP="00DA75D8"/>
    <w:p w14:paraId="046EFB81" w14:textId="77777777" w:rsidR="00DA75D8" w:rsidRPr="007D4C52" w:rsidRDefault="00DA75D8" w:rsidP="00DA75D8">
      <w:r w:rsidRPr="007D4C52">
        <w:rPr>
          <w:b/>
        </w:rPr>
        <w:t>Лот №2:</w:t>
      </w:r>
      <w:r w:rsidRPr="007D4C52">
        <w:t xml:space="preserve"> ЗУ 05:07:000070:121</w:t>
      </w:r>
      <w:r>
        <w:t>.</w:t>
      </w:r>
    </w:p>
    <w:p w14:paraId="30B345E0" w14:textId="77777777" w:rsidR="00DA75D8" w:rsidRPr="007D4C52" w:rsidRDefault="00DA75D8" w:rsidP="00DA75D8">
      <w:r>
        <w:t>НЦ = 2915600 х</w:t>
      </w:r>
      <w:r w:rsidRPr="007D4C52">
        <w:t xml:space="preserve"> (1,5+6,0)/100 =218670,00 руб.</w:t>
      </w:r>
    </w:p>
    <w:p w14:paraId="4DC258B7" w14:textId="77777777" w:rsidR="00DA75D8" w:rsidRPr="004F017F" w:rsidRDefault="00DA75D8" w:rsidP="008D2B12">
      <w:pPr>
        <w:ind w:firstLine="567"/>
        <w:jc w:val="both"/>
        <w:rPr>
          <w:sz w:val="22"/>
          <w:szCs w:val="22"/>
        </w:rPr>
      </w:pPr>
    </w:p>
    <w:sectPr w:rsidR="00DA75D8" w:rsidRPr="004F017F" w:rsidSect="00ED73BA">
      <w:footerReference w:type="default" r:id="rId9"/>
      <w:pgSz w:w="11906" w:h="16838"/>
      <w:pgMar w:top="567" w:right="566" w:bottom="709" w:left="709"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89D9B" w14:textId="77777777" w:rsidR="008F7EEF" w:rsidRDefault="008F7EEF">
      <w:r>
        <w:separator/>
      </w:r>
    </w:p>
  </w:endnote>
  <w:endnote w:type="continuationSeparator" w:id="0">
    <w:p w14:paraId="76B6A3B2" w14:textId="77777777" w:rsidR="008F7EEF" w:rsidRDefault="008F7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03CA" w14:textId="01E9610C" w:rsidR="002721A4" w:rsidRDefault="002721A4">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DA75D8">
      <w:rPr>
        <w:rStyle w:val="ac"/>
        <w:noProof/>
      </w:rPr>
      <w:t>4</w:t>
    </w:r>
    <w:r>
      <w:rPr>
        <w:rStyle w:val="ac"/>
      </w:rPr>
      <w:fldChar w:fldCharType="end"/>
    </w:r>
  </w:p>
  <w:p w14:paraId="3E2503CB" w14:textId="77777777" w:rsidR="002721A4" w:rsidRDefault="002721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E0018" w14:textId="77777777" w:rsidR="008F7EEF" w:rsidRDefault="008F7EEF">
      <w:r>
        <w:separator/>
      </w:r>
    </w:p>
  </w:footnote>
  <w:footnote w:type="continuationSeparator" w:id="0">
    <w:p w14:paraId="1CEFFEC3" w14:textId="77777777" w:rsidR="008F7EEF" w:rsidRDefault="008F7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15:restartNumberingAfterBreak="0">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E738B"/>
    <w:multiLevelType w:val="hybridMultilevel"/>
    <w:tmpl w:val="8A8E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9C372B"/>
    <w:multiLevelType w:val="hybridMultilevel"/>
    <w:tmpl w:val="0428EF28"/>
    <w:lvl w:ilvl="0" w:tplc="5D14303E">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2"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4924D3B"/>
    <w:multiLevelType w:val="singleLevel"/>
    <w:tmpl w:val="2DECFAAC"/>
    <w:lvl w:ilvl="0">
      <w:numFmt w:val="bullet"/>
      <w:lvlText w:val="-"/>
      <w:lvlJc w:val="left"/>
      <w:pPr>
        <w:tabs>
          <w:tab w:val="num" w:pos="360"/>
        </w:tabs>
        <w:ind w:left="360" w:hanging="360"/>
      </w:pPr>
      <w:rPr>
        <w:rFonts w:hint="default"/>
      </w:rPr>
    </w:lvl>
  </w:abstractNum>
  <w:abstractNum w:abstractNumId="14" w15:restartNumberingAfterBreak="0">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2"/>
  </w:num>
  <w:num w:numId="37">
    <w:abstractNumId w:val="13"/>
  </w:num>
  <w:num w:numId="38">
    <w:abstractNumId w:val="1"/>
  </w:num>
  <w:num w:numId="39">
    <w:abstractNumId w:val="5"/>
  </w:num>
  <w:num w:numId="40">
    <w:abstractNumId w:val="11"/>
  </w:num>
  <w:num w:numId="41">
    <w:abstractNumId w:val="8"/>
  </w:num>
  <w:num w:numId="42">
    <w:abstractNumId w:val="3"/>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10"/>
  </w:num>
  <w:num w:numId="47">
    <w:abstractNumId w:val="7"/>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791"/>
    <w:rsid w:val="00003794"/>
    <w:rsid w:val="00003F36"/>
    <w:rsid w:val="000045DD"/>
    <w:rsid w:val="00004F5A"/>
    <w:rsid w:val="00007E88"/>
    <w:rsid w:val="0001246A"/>
    <w:rsid w:val="00012649"/>
    <w:rsid w:val="00012F8B"/>
    <w:rsid w:val="00016A95"/>
    <w:rsid w:val="00016FA5"/>
    <w:rsid w:val="0001722D"/>
    <w:rsid w:val="00020CE9"/>
    <w:rsid w:val="00021175"/>
    <w:rsid w:val="00022DE4"/>
    <w:rsid w:val="00030349"/>
    <w:rsid w:val="000331DD"/>
    <w:rsid w:val="00033965"/>
    <w:rsid w:val="00033C77"/>
    <w:rsid w:val="00037CC8"/>
    <w:rsid w:val="00040A39"/>
    <w:rsid w:val="00041068"/>
    <w:rsid w:val="00042BFB"/>
    <w:rsid w:val="00042F9B"/>
    <w:rsid w:val="0004374B"/>
    <w:rsid w:val="00043D0B"/>
    <w:rsid w:val="00046705"/>
    <w:rsid w:val="0005181A"/>
    <w:rsid w:val="000570B4"/>
    <w:rsid w:val="0005795A"/>
    <w:rsid w:val="00057CD3"/>
    <w:rsid w:val="00057D24"/>
    <w:rsid w:val="00060C12"/>
    <w:rsid w:val="00060CA4"/>
    <w:rsid w:val="00061B5A"/>
    <w:rsid w:val="00061CCC"/>
    <w:rsid w:val="00063E9D"/>
    <w:rsid w:val="00065590"/>
    <w:rsid w:val="000666D1"/>
    <w:rsid w:val="00067F2E"/>
    <w:rsid w:val="00070779"/>
    <w:rsid w:val="00072AA0"/>
    <w:rsid w:val="00072B8E"/>
    <w:rsid w:val="00073FD5"/>
    <w:rsid w:val="00074B75"/>
    <w:rsid w:val="000770C4"/>
    <w:rsid w:val="00077268"/>
    <w:rsid w:val="00080723"/>
    <w:rsid w:val="00080DCB"/>
    <w:rsid w:val="000830C0"/>
    <w:rsid w:val="00083D44"/>
    <w:rsid w:val="00084462"/>
    <w:rsid w:val="000857B5"/>
    <w:rsid w:val="0008622E"/>
    <w:rsid w:val="0008653B"/>
    <w:rsid w:val="00086559"/>
    <w:rsid w:val="000874AB"/>
    <w:rsid w:val="00090B9A"/>
    <w:rsid w:val="00090D1E"/>
    <w:rsid w:val="00091221"/>
    <w:rsid w:val="00091E96"/>
    <w:rsid w:val="000926A2"/>
    <w:rsid w:val="0009310B"/>
    <w:rsid w:val="00093421"/>
    <w:rsid w:val="00094652"/>
    <w:rsid w:val="00096065"/>
    <w:rsid w:val="0009733B"/>
    <w:rsid w:val="00097EBE"/>
    <w:rsid w:val="000A0C98"/>
    <w:rsid w:val="000A2B29"/>
    <w:rsid w:val="000A36D3"/>
    <w:rsid w:val="000A4896"/>
    <w:rsid w:val="000A4A75"/>
    <w:rsid w:val="000A5D74"/>
    <w:rsid w:val="000A6064"/>
    <w:rsid w:val="000B003C"/>
    <w:rsid w:val="000B1C9F"/>
    <w:rsid w:val="000B2489"/>
    <w:rsid w:val="000B5245"/>
    <w:rsid w:val="000B776C"/>
    <w:rsid w:val="000C0433"/>
    <w:rsid w:val="000C10CA"/>
    <w:rsid w:val="000C2527"/>
    <w:rsid w:val="000C285A"/>
    <w:rsid w:val="000C3564"/>
    <w:rsid w:val="000C53D1"/>
    <w:rsid w:val="000C6E43"/>
    <w:rsid w:val="000C7079"/>
    <w:rsid w:val="000D1469"/>
    <w:rsid w:val="000D1552"/>
    <w:rsid w:val="000D2EB0"/>
    <w:rsid w:val="000D30FA"/>
    <w:rsid w:val="000D40AA"/>
    <w:rsid w:val="000D4CE0"/>
    <w:rsid w:val="000D4FCE"/>
    <w:rsid w:val="000D6013"/>
    <w:rsid w:val="000D610F"/>
    <w:rsid w:val="000D6CE9"/>
    <w:rsid w:val="000D78F6"/>
    <w:rsid w:val="000E2AD6"/>
    <w:rsid w:val="000E3BC9"/>
    <w:rsid w:val="000E48B5"/>
    <w:rsid w:val="000E5DE9"/>
    <w:rsid w:val="000E6249"/>
    <w:rsid w:val="000E7AA5"/>
    <w:rsid w:val="000F0491"/>
    <w:rsid w:val="000F2386"/>
    <w:rsid w:val="000F43F7"/>
    <w:rsid w:val="000F49DB"/>
    <w:rsid w:val="000F4CED"/>
    <w:rsid w:val="000F5351"/>
    <w:rsid w:val="000F56EA"/>
    <w:rsid w:val="000F67B1"/>
    <w:rsid w:val="000F6933"/>
    <w:rsid w:val="000F6CE8"/>
    <w:rsid w:val="000F6D43"/>
    <w:rsid w:val="00100280"/>
    <w:rsid w:val="001023A4"/>
    <w:rsid w:val="00102C2E"/>
    <w:rsid w:val="0010317D"/>
    <w:rsid w:val="00103A83"/>
    <w:rsid w:val="00103F2A"/>
    <w:rsid w:val="00103F6B"/>
    <w:rsid w:val="00104444"/>
    <w:rsid w:val="0010464A"/>
    <w:rsid w:val="00104D8D"/>
    <w:rsid w:val="00105BA0"/>
    <w:rsid w:val="0010636E"/>
    <w:rsid w:val="0011275D"/>
    <w:rsid w:val="0011451C"/>
    <w:rsid w:val="00114E78"/>
    <w:rsid w:val="00115E7F"/>
    <w:rsid w:val="0011653B"/>
    <w:rsid w:val="00122785"/>
    <w:rsid w:val="0012372F"/>
    <w:rsid w:val="0012427E"/>
    <w:rsid w:val="0012494B"/>
    <w:rsid w:val="00124A7C"/>
    <w:rsid w:val="00124B5A"/>
    <w:rsid w:val="00125AC4"/>
    <w:rsid w:val="001263D7"/>
    <w:rsid w:val="0012647A"/>
    <w:rsid w:val="00126709"/>
    <w:rsid w:val="0012723E"/>
    <w:rsid w:val="001275E9"/>
    <w:rsid w:val="00130131"/>
    <w:rsid w:val="001306AC"/>
    <w:rsid w:val="00130A42"/>
    <w:rsid w:val="00130C6E"/>
    <w:rsid w:val="00130FCD"/>
    <w:rsid w:val="0013138D"/>
    <w:rsid w:val="001321A2"/>
    <w:rsid w:val="00132E35"/>
    <w:rsid w:val="001335B8"/>
    <w:rsid w:val="00135123"/>
    <w:rsid w:val="00136024"/>
    <w:rsid w:val="00136297"/>
    <w:rsid w:val="00136E3D"/>
    <w:rsid w:val="001370BF"/>
    <w:rsid w:val="0014042D"/>
    <w:rsid w:val="00140A2B"/>
    <w:rsid w:val="00143D0B"/>
    <w:rsid w:val="00143FA8"/>
    <w:rsid w:val="001459CE"/>
    <w:rsid w:val="0014640A"/>
    <w:rsid w:val="00150122"/>
    <w:rsid w:val="00150BC5"/>
    <w:rsid w:val="00151A94"/>
    <w:rsid w:val="00151AA6"/>
    <w:rsid w:val="00151B24"/>
    <w:rsid w:val="00152923"/>
    <w:rsid w:val="0015435E"/>
    <w:rsid w:val="001545C9"/>
    <w:rsid w:val="001556AF"/>
    <w:rsid w:val="00155910"/>
    <w:rsid w:val="00157624"/>
    <w:rsid w:val="00160271"/>
    <w:rsid w:val="0016080D"/>
    <w:rsid w:val="001623DC"/>
    <w:rsid w:val="0016264C"/>
    <w:rsid w:val="0016269B"/>
    <w:rsid w:val="001630DC"/>
    <w:rsid w:val="00164157"/>
    <w:rsid w:val="001647C9"/>
    <w:rsid w:val="00164B01"/>
    <w:rsid w:val="00165F1E"/>
    <w:rsid w:val="00165F4E"/>
    <w:rsid w:val="00166463"/>
    <w:rsid w:val="00170275"/>
    <w:rsid w:val="00170438"/>
    <w:rsid w:val="00170744"/>
    <w:rsid w:val="00170FF9"/>
    <w:rsid w:val="00171212"/>
    <w:rsid w:val="00171F3F"/>
    <w:rsid w:val="00171FDA"/>
    <w:rsid w:val="001721FF"/>
    <w:rsid w:val="00174A1C"/>
    <w:rsid w:val="00175B94"/>
    <w:rsid w:val="00176269"/>
    <w:rsid w:val="0017728A"/>
    <w:rsid w:val="001773FD"/>
    <w:rsid w:val="00177DA7"/>
    <w:rsid w:val="00177F86"/>
    <w:rsid w:val="00180769"/>
    <w:rsid w:val="00180DF7"/>
    <w:rsid w:val="001826F6"/>
    <w:rsid w:val="001827F7"/>
    <w:rsid w:val="00184243"/>
    <w:rsid w:val="001845E4"/>
    <w:rsid w:val="00184DFA"/>
    <w:rsid w:val="00184F18"/>
    <w:rsid w:val="0018646C"/>
    <w:rsid w:val="0019111C"/>
    <w:rsid w:val="00191644"/>
    <w:rsid w:val="001924B8"/>
    <w:rsid w:val="00192BDD"/>
    <w:rsid w:val="001931B8"/>
    <w:rsid w:val="00193211"/>
    <w:rsid w:val="00194777"/>
    <w:rsid w:val="001949C5"/>
    <w:rsid w:val="001951A9"/>
    <w:rsid w:val="001957D6"/>
    <w:rsid w:val="001979A6"/>
    <w:rsid w:val="001A0028"/>
    <w:rsid w:val="001A1054"/>
    <w:rsid w:val="001A1A16"/>
    <w:rsid w:val="001A46E1"/>
    <w:rsid w:val="001A52B2"/>
    <w:rsid w:val="001A55F3"/>
    <w:rsid w:val="001A7694"/>
    <w:rsid w:val="001A7ACD"/>
    <w:rsid w:val="001A7F51"/>
    <w:rsid w:val="001B1BDD"/>
    <w:rsid w:val="001B23F6"/>
    <w:rsid w:val="001B2B41"/>
    <w:rsid w:val="001B30CE"/>
    <w:rsid w:val="001B4D2A"/>
    <w:rsid w:val="001B628C"/>
    <w:rsid w:val="001B720A"/>
    <w:rsid w:val="001C0D93"/>
    <w:rsid w:val="001C151E"/>
    <w:rsid w:val="001C2EF7"/>
    <w:rsid w:val="001C3484"/>
    <w:rsid w:val="001C3938"/>
    <w:rsid w:val="001C399C"/>
    <w:rsid w:val="001C5116"/>
    <w:rsid w:val="001C60A9"/>
    <w:rsid w:val="001C682B"/>
    <w:rsid w:val="001C7B41"/>
    <w:rsid w:val="001D0971"/>
    <w:rsid w:val="001D274B"/>
    <w:rsid w:val="001D306E"/>
    <w:rsid w:val="001D3DDE"/>
    <w:rsid w:val="001D5499"/>
    <w:rsid w:val="001D60DB"/>
    <w:rsid w:val="001D6B90"/>
    <w:rsid w:val="001D7156"/>
    <w:rsid w:val="001E09DB"/>
    <w:rsid w:val="001E0F46"/>
    <w:rsid w:val="001E1CB5"/>
    <w:rsid w:val="001E3415"/>
    <w:rsid w:val="001E45DC"/>
    <w:rsid w:val="001E53B0"/>
    <w:rsid w:val="001E62B3"/>
    <w:rsid w:val="001E656A"/>
    <w:rsid w:val="001E6EE5"/>
    <w:rsid w:val="001F0755"/>
    <w:rsid w:val="001F2DEF"/>
    <w:rsid w:val="001F478F"/>
    <w:rsid w:val="001F4AC0"/>
    <w:rsid w:val="001F63A4"/>
    <w:rsid w:val="001F6B1E"/>
    <w:rsid w:val="001F74F3"/>
    <w:rsid w:val="002015D5"/>
    <w:rsid w:val="00201842"/>
    <w:rsid w:val="00202E47"/>
    <w:rsid w:val="00203356"/>
    <w:rsid w:val="002034D9"/>
    <w:rsid w:val="002039E0"/>
    <w:rsid w:val="00203ABF"/>
    <w:rsid w:val="00205059"/>
    <w:rsid w:val="00206D16"/>
    <w:rsid w:val="002070A4"/>
    <w:rsid w:val="00207FAF"/>
    <w:rsid w:val="00210A42"/>
    <w:rsid w:val="00212D7F"/>
    <w:rsid w:val="00212E58"/>
    <w:rsid w:val="00213639"/>
    <w:rsid w:val="002150DF"/>
    <w:rsid w:val="00215327"/>
    <w:rsid w:val="00215A8D"/>
    <w:rsid w:val="00220585"/>
    <w:rsid w:val="00221363"/>
    <w:rsid w:val="00221A7C"/>
    <w:rsid w:val="002237F1"/>
    <w:rsid w:val="0022431E"/>
    <w:rsid w:val="002254FB"/>
    <w:rsid w:val="00225883"/>
    <w:rsid w:val="00225CFA"/>
    <w:rsid w:val="00230638"/>
    <w:rsid w:val="00232756"/>
    <w:rsid w:val="00233B6E"/>
    <w:rsid w:val="0023446A"/>
    <w:rsid w:val="00234AEF"/>
    <w:rsid w:val="00235BE7"/>
    <w:rsid w:val="00235F7F"/>
    <w:rsid w:val="002415B6"/>
    <w:rsid w:val="0024216F"/>
    <w:rsid w:val="00244500"/>
    <w:rsid w:val="00244770"/>
    <w:rsid w:val="00246F32"/>
    <w:rsid w:val="0025023C"/>
    <w:rsid w:val="00250848"/>
    <w:rsid w:val="00251E28"/>
    <w:rsid w:val="0025275C"/>
    <w:rsid w:val="00252F56"/>
    <w:rsid w:val="00254C9F"/>
    <w:rsid w:val="00254EEB"/>
    <w:rsid w:val="00256BDD"/>
    <w:rsid w:val="0026102C"/>
    <w:rsid w:val="00261A46"/>
    <w:rsid w:val="002645AC"/>
    <w:rsid w:val="0026491D"/>
    <w:rsid w:val="00265071"/>
    <w:rsid w:val="00266012"/>
    <w:rsid w:val="00266B3B"/>
    <w:rsid w:val="0026743C"/>
    <w:rsid w:val="002704CD"/>
    <w:rsid w:val="00270E4A"/>
    <w:rsid w:val="002721A4"/>
    <w:rsid w:val="002759C1"/>
    <w:rsid w:val="00275D7C"/>
    <w:rsid w:val="00276259"/>
    <w:rsid w:val="00277161"/>
    <w:rsid w:val="00277AAC"/>
    <w:rsid w:val="00282B06"/>
    <w:rsid w:val="002846DD"/>
    <w:rsid w:val="00284FDB"/>
    <w:rsid w:val="00286828"/>
    <w:rsid w:val="00286F32"/>
    <w:rsid w:val="002905D5"/>
    <w:rsid w:val="00290B83"/>
    <w:rsid w:val="002916D6"/>
    <w:rsid w:val="00291F37"/>
    <w:rsid w:val="00291F44"/>
    <w:rsid w:val="00294720"/>
    <w:rsid w:val="002956B7"/>
    <w:rsid w:val="00295C0C"/>
    <w:rsid w:val="00296A67"/>
    <w:rsid w:val="00296CF5"/>
    <w:rsid w:val="0029756E"/>
    <w:rsid w:val="0029763F"/>
    <w:rsid w:val="002A000E"/>
    <w:rsid w:val="002A1608"/>
    <w:rsid w:val="002A1C70"/>
    <w:rsid w:val="002A1F2D"/>
    <w:rsid w:val="002A2B3F"/>
    <w:rsid w:val="002A2C2B"/>
    <w:rsid w:val="002A2D1C"/>
    <w:rsid w:val="002A5177"/>
    <w:rsid w:val="002A7754"/>
    <w:rsid w:val="002A7DD5"/>
    <w:rsid w:val="002B0BA2"/>
    <w:rsid w:val="002B132E"/>
    <w:rsid w:val="002B29DD"/>
    <w:rsid w:val="002B4D38"/>
    <w:rsid w:val="002B4F2F"/>
    <w:rsid w:val="002B5F2C"/>
    <w:rsid w:val="002B62CB"/>
    <w:rsid w:val="002B6F7C"/>
    <w:rsid w:val="002B76EF"/>
    <w:rsid w:val="002C1C82"/>
    <w:rsid w:val="002C31A1"/>
    <w:rsid w:val="002C3AD6"/>
    <w:rsid w:val="002C5154"/>
    <w:rsid w:val="002C5376"/>
    <w:rsid w:val="002C6745"/>
    <w:rsid w:val="002D03CA"/>
    <w:rsid w:val="002D0F1F"/>
    <w:rsid w:val="002D268C"/>
    <w:rsid w:val="002D3F5C"/>
    <w:rsid w:val="002D5DD9"/>
    <w:rsid w:val="002E166F"/>
    <w:rsid w:val="002E175E"/>
    <w:rsid w:val="002E347E"/>
    <w:rsid w:val="002E4823"/>
    <w:rsid w:val="002E55F0"/>
    <w:rsid w:val="002E6B7E"/>
    <w:rsid w:val="002F06CF"/>
    <w:rsid w:val="002F0922"/>
    <w:rsid w:val="002F0A41"/>
    <w:rsid w:val="002F0B2D"/>
    <w:rsid w:val="002F0B7A"/>
    <w:rsid w:val="002F180B"/>
    <w:rsid w:val="002F4B7E"/>
    <w:rsid w:val="002F6213"/>
    <w:rsid w:val="002F6608"/>
    <w:rsid w:val="002F7528"/>
    <w:rsid w:val="002F7C04"/>
    <w:rsid w:val="002F7E00"/>
    <w:rsid w:val="0030180C"/>
    <w:rsid w:val="0030301D"/>
    <w:rsid w:val="00304F37"/>
    <w:rsid w:val="00305CBE"/>
    <w:rsid w:val="00306511"/>
    <w:rsid w:val="003068A5"/>
    <w:rsid w:val="00310113"/>
    <w:rsid w:val="003112D9"/>
    <w:rsid w:val="00311322"/>
    <w:rsid w:val="003128F1"/>
    <w:rsid w:val="00312D41"/>
    <w:rsid w:val="00315BC7"/>
    <w:rsid w:val="00317325"/>
    <w:rsid w:val="00317F66"/>
    <w:rsid w:val="0032043E"/>
    <w:rsid w:val="00320C68"/>
    <w:rsid w:val="00323A6B"/>
    <w:rsid w:val="00325BE6"/>
    <w:rsid w:val="00327AA0"/>
    <w:rsid w:val="00327D51"/>
    <w:rsid w:val="00332A51"/>
    <w:rsid w:val="00332DE1"/>
    <w:rsid w:val="0033368E"/>
    <w:rsid w:val="003345BC"/>
    <w:rsid w:val="00335CC2"/>
    <w:rsid w:val="00337097"/>
    <w:rsid w:val="00337252"/>
    <w:rsid w:val="003402BC"/>
    <w:rsid w:val="00342EA8"/>
    <w:rsid w:val="003435FA"/>
    <w:rsid w:val="003440CF"/>
    <w:rsid w:val="0034416A"/>
    <w:rsid w:val="003464B1"/>
    <w:rsid w:val="003464BF"/>
    <w:rsid w:val="00346517"/>
    <w:rsid w:val="00346D0B"/>
    <w:rsid w:val="0035399F"/>
    <w:rsid w:val="0035750F"/>
    <w:rsid w:val="00357F05"/>
    <w:rsid w:val="0036013F"/>
    <w:rsid w:val="00360ACF"/>
    <w:rsid w:val="003611AD"/>
    <w:rsid w:val="003614CD"/>
    <w:rsid w:val="00362490"/>
    <w:rsid w:val="00362BE1"/>
    <w:rsid w:val="003710BD"/>
    <w:rsid w:val="00372728"/>
    <w:rsid w:val="00372CAA"/>
    <w:rsid w:val="003741BD"/>
    <w:rsid w:val="003760ED"/>
    <w:rsid w:val="00380CEB"/>
    <w:rsid w:val="00382995"/>
    <w:rsid w:val="00387504"/>
    <w:rsid w:val="00387F4E"/>
    <w:rsid w:val="00390058"/>
    <w:rsid w:val="00390A1A"/>
    <w:rsid w:val="003914D8"/>
    <w:rsid w:val="00392220"/>
    <w:rsid w:val="00392DED"/>
    <w:rsid w:val="00394119"/>
    <w:rsid w:val="00394B65"/>
    <w:rsid w:val="003956D4"/>
    <w:rsid w:val="0039600A"/>
    <w:rsid w:val="00396E47"/>
    <w:rsid w:val="00397F56"/>
    <w:rsid w:val="00397F75"/>
    <w:rsid w:val="003A09FE"/>
    <w:rsid w:val="003A0CB0"/>
    <w:rsid w:val="003A0E4E"/>
    <w:rsid w:val="003A2F1D"/>
    <w:rsid w:val="003A50F7"/>
    <w:rsid w:val="003A5BFC"/>
    <w:rsid w:val="003B0806"/>
    <w:rsid w:val="003B0FE8"/>
    <w:rsid w:val="003B1579"/>
    <w:rsid w:val="003B2704"/>
    <w:rsid w:val="003B30CC"/>
    <w:rsid w:val="003B4879"/>
    <w:rsid w:val="003B5313"/>
    <w:rsid w:val="003B5BFB"/>
    <w:rsid w:val="003B5FDF"/>
    <w:rsid w:val="003B7BE6"/>
    <w:rsid w:val="003C04CE"/>
    <w:rsid w:val="003C05AF"/>
    <w:rsid w:val="003C255E"/>
    <w:rsid w:val="003C27C1"/>
    <w:rsid w:val="003C2C03"/>
    <w:rsid w:val="003C381A"/>
    <w:rsid w:val="003C3A3E"/>
    <w:rsid w:val="003C612C"/>
    <w:rsid w:val="003C68B6"/>
    <w:rsid w:val="003C744D"/>
    <w:rsid w:val="003D0394"/>
    <w:rsid w:val="003D0929"/>
    <w:rsid w:val="003D0C67"/>
    <w:rsid w:val="003D1DC8"/>
    <w:rsid w:val="003D40C9"/>
    <w:rsid w:val="003D4374"/>
    <w:rsid w:val="003D4CA7"/>
    <w:rsid w:val="003D4E88"/>
    <w:rsid w:val="003D4EAF"/>
    <w:rsid w:val="003D4ECB"/>
    <w:rsid w:val="003D7F17"/>
    <w:rsid w:val="003E188C"/>
    <w:rsid w:val="003E2984"/>
    <w:rsid w:val="003E2B9B"/>
    <w:rsid w:val="003E3ACF"/>
    <w:rsid w:val="003E3AD9"/>
    <w:rsid w:val="003E4ED0"/>
    <w:rsid w:val="003E6AE4"/>
    <w:rsid w:val="003E7947"/>
    <w:rsid w:val="003F004D"/>
    <w:rsid w:val="003F09DB"/>
    <w:rsid w:val="003F1E6A"/>
    <w:rsid w:val="003F32B9"/>
    <w:rsid w:val="003F4524"/>
    <w:rsid w:val="003F49E8"/>
    <w:rsid w:val="003F5E51"/>
    <w:rsid w:val="00401831"/>
    <w:rsid w:val="0040377A"/>
    <w:rsid w:val="004041CE"/>
    <w:rsid w:val="004053C2"/>
    <w:rsid w:val="0040695E"/>
    <w:rsid w:val="004075A3"/>
    <w:rsid w:val="00407A76"/>
    <w:rsid w:val="0041011B"/>
    <w:rsid w:val="00411186"/>
    <w:rsid w:val="0041172E"/>
    <w:rsid w:val="00411B2A"/>
    <w:rsid w:val="00411CF5"/>
    <w:rsid w:val="0041243A"/>
    <w:rsid w:val="004126BA"/>
    <w:rsid w:val="00414FA5"/>
    <w:rsid w:val="0041652D"/>
    <w:rsid w:val="004173CF"/>
    <w:rsid w:val="00417B8B"/>
    <w:rsid w:val="004222A8"/>
    <w:rsid w:val="0042243D"/>
    <w:rsid w:val="0042322B"/>
    <w:rsid w:val="00425A37"/>
    <w:rsid w:val="00425AE7"/>
    <w:rsid w:val="00426863"/>
    <w:rsid w:val="00427420"/>
    <w:rsid w:val="004309EE"/>
    <w:rsid w:val="00431619"/>
    <w:rsid w:val="00433200"/>
    <w:rsid w:val="00433205"/>
    <w:rsid w:val="004332DD"/>
    <w:rsid w:val="0043335D"/>
    <w:rsid w:val="00433928"/>
    <w:rsid w:val="00433D39"/>
    <w:rsid w:val="00434366"/>
    <w:rsid w:val="00441346"/>
    <w:rsid w:val="00441740"/>
    <w:rsid w:val="004420EE"/>
    <w:rsid w:val="004420FB"/>
    <w:rsid w:val="00442721"/>
    <w:rsid w:val="004428FE"/>
    <w:rsid w:val="00442F9D"/>
    <w:rsid w:val="00443DEC"/>
    <w:rsid w:val="004442C1"/>
    <w:rsid w:val="00444FB5"/>
    <w:rsid w:val="00445191"/>
    <w:rsid w:val="00445B4C"/>
    <w:rsid w:val="00446493"/>
    <w:rsid w:val="0044652C"/>
    <w:rsid w:val="0044668B"/>
    <w:rsid w:val="00447975"/>
    <w:rsid w:val="00447E29"/>
    <w:rsid w:val="00450384"/>
    <w:rsid w:val="004518E1"/>
    <w:rsid w:val="00452F40"/>
    <w:rsid w:val="0045370D"/>
    <w:rsid w:val="004543D3"/>
    <w:rsid w:val="00455E35"/>
    <w:rsid w:val="00457D4D"/>
    <w:rsid w:val="00460B6E"/>
    <w:rsid w:val="00463C33"/>
    <w:rsid w:val="004640F5"/>
    <w:rsid w:val="004646D6"/>
    <w:rsid w:val="004650B5"/>
    <w:rsid w:val="004672C0"/>
    <w:rsid w:val="00470032"/>
    <w:rsid w:val="004708AD"/>
    <w:rsid w:val="00470DA3"/>
    <w:rsid w:val="00471315"/>
    <w:rsid w:val="00474181"/>
    <w:rsid w:val="00474912"/>
    <w:rsid w:val="004750C1"/>
    <w:rsid w:val="004755AA"/>
    <w:rsid w:val="004774DC"/>
    <w:rsid w:val="00480296"/>
    <w:rsid w:val="00480A33"/>
    <w:rsid w:val="004838AF"/>
    <w:rsid w:val="00483D9E"/>
    <w:rsid w:val="004844AD"/>
    <w:rsid w:val="00485C6D"/>
    <w:rsid w:val="00486F59"/>
    <w:rsid w:val="00487021"/>
    <w:rsid w:val="00490EA7"/>
    <w:rsid w:val="004925F6"/>
    <w:rsid w:val="00493B0C"/>
    <w:rsid w:val="00494574"/>
    <w:rsid w:val="0049468E"/>
    <w:rsid w:val="00494809"/>
    <w:rsid w:val="004954CB"/>
    <w:rsid w:val="0049579F"/>
    <w:rsid w:val="00495A1A"/>
    <w:rsid w:val="00497068"/>
    <w:rsid w:val="004A10FE"/>
    <w:rsid w:val="004A193F"/>
    <w:rsid w:val="004A2AF9"/>
    <w:rsid w:val="004A2D03"/>
    <w:rsid w:val="004A7013"/>
    <w:rsid w:val="004A75BE"/>
    <w:rsid w:val="004B128F"/>
    <w:rsid w:val="004B1EA5"/>
    <w:rsid w:val="004B2624"/>
    <w:rsid w:val="004B2685"/>
    <w:rsid w:val="004B5458"/>
    <w:rsid w:val="004B56E7"/>
    <w:rsid w:val="004B76A2"/>
    <w:rsid w:val="004C200A"/>
    <w:rsid w:val="004C26A1"/>
    <w:rsid w:val="004C3A9D"/>
    <w:rsid w:val="004C3CE6"/>
    <w:rsid w:val="004C51CC"/>
    <w:rsid w:val="004C57BB"/>
    <w:rsid w:val="004C72CE"/>
    <w:rsid w:val="004D0547"/>
    <w:rsid w:val="004D0BFC"/>
    <w:rsid w:val="004D0D0A"/>
    <w:rsid w:val="004D12D0"/>
    <w:rsid w:val="004D3158"/>
    <w:rsid w:val="004D3F9B"/>
    <w:rsid w:val="004D4641"/>
    <w:rsid w:val="004D6F2C"/>
    <w:rsid w:val="004D7A7A"/>
    <w:rsid w:val="004E1403"/>
    <w:rsid w:val="004E7272"/>
    <w:rsid w:val="004E7CD6"/>
    <w:rsid w:val="004F017F"/>
    <w:rsid w:val="004F11F0"/>
    <w:rsid w:val="004F2164"/>
    <w:rsid w:val="004F24A8"/>
    <w:rsid w:val="004F2BC8"/>
    <w:rsid w:val="004F55F1"/>
    <w:rsid w:val="004F5B71"/>
    <w:rsid w:val="004F6E2C"/>
    <w:rsid w:val="004F76D8"/>
    <w:rsid w:val="00500F7B"/>
    <w:rsid w:val="00503E26"/>
    <w:rsid w:val="00505012"/>
    <w:rsid w:val="005069D2"/>
    <w:rsid w:val="005137A9"/>
    <w:rsid w:val="00513D13"/>
    <w:rsid w:val="005146FB"/>
    <w:rsid w:val="005149F8"/>
    <w:rsid w:val="00522E7F"/>
    <w:rsid w:val="005234C9"/>
    <w:rsid w:val="00524DF6"/>
    <w:rsid w:val="00525B22"/>
    <w:rsid w:val="005266C6"/>
    <w:rsid w:val="00531221"/>
    <w:rsid w:val="0053177D"/>
    <w:rsid w:val="0054015E"/>
    <w:rsid w:val="00541D91"/>
    <w:rsid w:val="00542337"/>
    <w:rsid w:val="00542792"/>
    <w:rsid w:val="00544957"/>
    <w:rsid w:val="00545926"/>
    <w:rsid w:val="005468AD"/>
    <w:rsid w:val="0055166E"/>
    <w:rsid w:val="005522A2"/>
    <w:rsid w:val="00552993"/>
    <w:rsid w:val="0055323D"/>
    <w:rsid w:val="005534F5"/>
    <w:rsid w:val="0055368F"/>
    <w:rsid w:val="0055606C"/>
    <w:rsid w:val="00557149"/>
    <w:rsid w:val="00561737"/>
    <w:rsid w:val="005619FD"/>
    <w:rsid w:val="00562294"/>
    <w:rsid w:val="00562437"/>
    <w:rsid w:val="00562C3D"/>
    <w:rsid w:val="005653FB"/>
    <w:rsid w:val="005656C8"/>
    <w:rsid w:val="00566118"/>
    <w:rsid w:val="005661D4"/>
    <w:rsid w:val="00572A13"/>
    <w:rsid w:val="005739D3"/>
    <w:rsid w:val="00573F98"/>
    <w:rsid w:val="005757E9"/>
    <w:rsid w:val="00580920"/>
    <w:rsid w:val="005821DD"/>
    <w:rsid w:val="00585D95"/>
    <w:rsid w:val="00586371"/>
    <w:rsid w:val="0058782F"/>
    <w:rsid w:val="00587A2C"/>
    <w:rsid w:val="0059037C"/>
    <w:rsid w:val="005908BD"/>
    <w:rsid w:val="0059134B"/>
    <w:rsid w:val="00591984"/>
    <w:rsid w:val="00591C16"/>
    <w:rsid w:val="00592A6A"/>
    <w:rsid w:val="00593A28"/>
    <w:rsid w:val="00595E95"/>
    <w:rsid w:val="0059655B"/>
    <w:rsid w:val="0059693A"/>
    <w:rsid w:val="00596DD4"/>
    <w:rsid w:val="005A0959"/>
    <w:rsid w:val="005A4B57"/>
    <w:rsid w:val="005A681B"/>
    <w:rsid w:val="005A6CA6"/>
    <w:rsid w:val="005A72A6"/>
    <w:rsid w:val="005B2329"/>
    <w:rsid w:val="005B24CB"/>
    <w:rsid w:val="005B28F4"/>
    <w:rsid w:val="005B318D"/>
    <w:rsid w:val="005B3EFA"/>
    <w:rsid w:val="005B4FC6"/>
    <w:rsid w:val="005B579E"/>
    <w:rsid w:val="005B5DA3"/>
    <w:rsid w:val="005B7919"/>
    <w:rsid w:val="005C01F7"/>
    <w:rsid w:val="005C04E9"/>
    <w:rsid w:val="005C0618"/>
    <w:rsid w:val="005C0D52"/>
    <w:rsid w:val="005C10A8"/>
    <w:rsid w:val="005C16E7"/>
    <w:rsid w:val="005C1727"/>
    <w:rsid w:val="005C33E4"/>
    <w:rsid w:val="005C3F34"/>
    <w:rsid w:val="005C43A8"/>
    <w:rsid w:val="005C4FB0"/>
    <w:rsid w:val="005C53E0"/>
    <w:rsid w:val="005C65D8"/>
    <w:rsid w:val="005C6E7C"/>
    <w:rsid w:val="005C7660"/>
    <w:rsid w:val="005C78D3"/>
    <w:rsid w:val="005D1E1B"/>
    <w:rsid w:val="005D4121"/>
    <w:rsid w:val="005D4F80"/>
    <w:rsid w:val="005D66A1"/>
    <w:rsid w:val="005D7127"/>
    <w:rsid w:val="005D7148"/>
    <w:rsid w:val="005D77EB"/>
    <w:rsid w:val="005E0A60"/>
    <w:rsid w:val="005E167E"/>
    <w:rsid w:val="005E259F"/>
    <w:rsid w:val="005E2CB3"/>
    <w:rsid w:val="005E4B83"/>
    <w:rsid w:val="005E519B"/>
    <w:rsid w:val="005E644B"/>
    <w:rsid w:val="005E6A66"/>
    <w:rsid w:val="005F1E92"/>
    <w:rsid w:val="005F1F3A"/>
    <w:rsid w:val="005F23D0"/>
    <w:rsid w:val="005F2FB8"/>
    <w:rsid w:val="005F3D0F"/>
    <w:rsid w:val="005F3EF0"/>
    <w:rsid w:val="005F4910"/>
    <w:rsid w:val="005F4979"/>
    <w:rsid w:val="005F50C8"/>
    <w:rsid w:val="005F53F9"/>
    <w:rsid w:val="005F59E2"/>
    <w:rsid w:val="005F5B4E"/>
    <w:rsid w:val="005F6531"/>
    <w:rsid w:val="005F70BB"/>
    <w:rsid w:val="005F766D"/>
    <w:rsid w:val="005F7BD3"/>
    <w:rsid w:val="00600878"/>
    <w:rsid w:val="00601998"/>
    <w:rsid w:val="00602830"/>
    <w:rsid w:val="006046CA"/>
    <w:rsid w:val="006054D0"/>
    <w:rsid w:val="006074C4"/>
    <w:rsid w:val="00610229"/>
    <w:rsid w:val="00610F3A"/>
    <w:rsid w:val="00611694"/>
    <w:rsid w:val="00613AF5"/>
    <w:rsid w:val="00614389"/>
    <w:rsid w:val="00615CC2"/>
    <w:rsid w:val="006174A3"/>
    <w:rsid w:val="00622663"/>
    <w:rsid w:val="00622CFD"/>
    <w:rsid w:val="00623FF3"/>
    <w:rsid w:val="006241E2"/>
    <w:rsid w:val="006243B1"/>
    <w:rsid w:val="006321F0"/>
    <w:rsid w:val="00632729"/>
    <w:rsid w:val="00633105"/>
    <w:rsid w:val="00633B70"/>
    <w:rsid w:val="00633FD6"/>
    <w:rsid w:val="0063469A"/>
    <w:rsid w:val="00634B77"/>
    <w:rsid w:val="00635883"/>
    <w:rsid w:val="00637DD2"/>
    <w:rsid w:val="0064193E"/>
    <w:rsid w:val="006452AE"/>
    <w:rsid w:val="00646971"/>
    <w:rsid w:val="006471E5"/>
    <w:rsid w:val="00647765"/>
    <w:rsid w:val="0065201D"/>
    <w:rsid w:val="006534EA"/>
    <w:rsid w:val="00653DD6"/>
    <w:rsid w:val="00656AC0"/>
    <w:rsid w:val="00657547"/>
    <w:rsid w:val="00657570"/>
    <w:rsid w:val="00657D55"/>
    <w:rsid w:val="00660388"/>
    <w:rsid w:val="00661C9D"/>
    <w:rsid w:val="00662217"/>
    <w:rsid w:val="00663A16"/>
    <w:rsid w:val="006641C0"/>
    <w:rsid w:val="00666080"/>
    <w:rsid w:val="006668DB"/>
    <w:rsid w:val="006677C7"/>
    <w:rsid w:val="00667BD1"/>
    <w:rsid w:val="00672087"/>
    <w:rsid w:val="00672642"/>
    <w:rsid w:val="00672FE3"/>
    <w:rsid w:val="0067332B"/>
    <w:rsid w:val="00674248"/>
    <w:rsid w:val="00674273"/>
    <w:rsid w:val="006742B2"/>
    <w:rsid w:val="00675F32"/>
    <w:rsid w:val="00675FF2"/>
    <w:rsid w:val="00676ED9"/>
    <w:rsid w:val="0067713F"/>
    <w:rsid w:val="00677C99"/>
    <w:rsid w:val="0068093E"/>
    <w:rsid w:val="00680DC6"/>
    <w:rsid w:val="006842BE"/>
    <w:rsid w:val="0068430D"/>
    <w:rsid w:val="00686166"/>
    <w:rsid w:val="006871D1"/>
    <w:rsid w:val="006876DD"/>
    <w:rsid w:val="0068781F"/>
    <w:rsid w:val="006949E3"/>
    <w:rsid w:val="00697731"/>
    <w:rsid w:val="00697A8C"/>
    <w:rsid w:val="006A096F"/>
    <w:rsid w:val="006A27EA"/>
    <w:rsid w:val="006A2BC3"/>
    <w:rsid w:val="006A34A0"/>
    <w:rsid w:val="006A3A2B"/>
    <w:rsid w:val="006A413F"/>
    <w:rsid w:val="006A64E8"/>
    <w:rsid w:val="006A697E"/>
    <w:rsid w:val="006A6BDF"/>
    <w:rsid w:val="006A7AF1"/>
    <w:rsid w:val="006B05BC"/>
    <w:rsid w:val="006B2C80"/>
    <w:rsid w:val="006B4481"/>
    <w:rsid w:val="006B4935"/>
    <w:rsid w:val="006B6DFB"/>
    <w:rsid w:val="006B7F63"/>
    <w:rsid w:val="006C04D4"/>
    <w:rsid w:val="006C1F96"/>
    <w:rsid w:val="006C2EA2"/>
    <w:rsid w:val="006C322D"/>
    <w:rsid w:val="006C3F9E"/>
    <w:rsid w:val="006C44A1"/>
    <w:rsid w:val="006C57CF"/>
    <w:rsid w:val="006C58CB"/>
    <w:rsid w:val="006C5F1F"/>
    <w:rsid w:val="006C5FB3"/>
    <w:rsid w:val="006C6570"/>
    <w:rsid w:val="006C6EB3"/>
    <w:rsid w:val="006C73E1"/>
    <w:rsid w:val="006D0BFE"/>
    <w:rsid w:val="006D18CA"/>
    <w:rsid w:val="006D59C5"/>
    <w:rsid w:val="006E31CB"/>
    <w:rsid w:val="006E3B81"/>
    <w:rsid w:val="006E4959"/>
    <w:rsid w:val="006E4DA8"/>
    <w:rsid w:val="006E52F4"/>
    <w:rsid w:val="006E5559"/>
    <w:rsid w:val="006E5BEE"/>
    <w:rsid w:val="006E616D"/>
    <w:rsid w:val="006E7329"/>
    <w:rsid w:val="006E782A"/>
    <w:rsid w:val="006F0931"/>
    <w:rsid w:val="006F36E4"/>
    <w:rsid w:val="006F755A"/>
    <w:rsid w:val="007014B8"/>
    <w:rsid w:val="00701CC6"/>
    <w:rsid w:val="0070205C"/>
    <w:rsid w:val="0070357F"/>
    <w:rsid w:val="00704CE1"/>
    <w:rsid w:val="00704DEF"/>
    <w:rsid w:val="00705021"/>
    <w:rsid w:val="00706811"/>
    <w:rsid w:val="00707359"/>
    <w:rsid w:val="00710665"/>
    <w:rsid w:val="007123B0"/>
    <w:rsid w:val="00712F60"/>
    <w:rsid w:val="007140FC"/>
    <w:rsid w:val="00714B3B"/>
    <w:rsid w:val="0072151F"/>
    <w:rsid w:val="0072169E"/>
    <w:rsid w:val="00722BBC"/>
    <w:rsid w:val="00724F3C"/>
    <w:rsid w:val="007251E0"/>
    <w:rsid w:val="0072593A"/>
    <w:rsid w:val="00726421"/>
    <w:rsid w:val="00726F22"/>
    <w:rsid w:val="00727A99"/>
    <w:rsid w:val="00730233"/>
    <w:rsid w:val="00730E8E"/>
    <w:rsid w:val="0073179F"/>
    <w:rsid w:val="007326CC"/>
    <w:rsid w:val="00733D39"/>
    <w:rsid w:val="007347AC"/>
    <w:rsid w:val="0073706E"/>
    <w:rsid w:val="007417D6"/>
    <w:rsid w:val="00741C48"/>
    <w:rsid w:val="00742C28"/>
    <w:rsid w:val="00742C72"/>
    <w:rsid w:val="00743C49"/>
    <w:rsid w:val="00743DF2"/>
    <w:rsid w:val="00744F97"/>
    <w:rsid w:val="00745FC0"/>
    <w:rsid w:val="00747DB3"/>
    <w:rsid w:val="00750D23"/>
    <w:rsid w:val="00753EF4"/>
    <w:rsid w:val="007547EA"/>
    <w:rsid w:val="00754B4C"/>
    <w:rsid w:val="007551E0"/>
    <w:rsid w:val="0075611A"/>
    <w:rsid w:val="00756792"/>
    <w:rsid w:val="007567B7"/>
    <w:rsid w:val="007571BA"/>
    <w:rsid w:val="007602F0"/>
    <w:rsid w:val="00761DF8"/>
    <w:rsid w:val="00764149"/>
    <w:rsid w:val="007658BA"/>
    <w:rsid w:val="00772B31"/>
    <w:rsid w:val="00774AC5"/>
    <w:rsid w:val="00774F84"/>
    <w:rsid w:val="00775D38"/>
    <w:rsid w:val="00776E6B"/>
    <w:rsid w:val="0078146E"/>
    <w:rsid w:val="007815E4"/>
    <w:rsid w:val="00781639"/>
    <w:rsid w:val="00781BF1"/>
    <w:rsid w:val="0078393A"/>
    <w:rsid w:val="007842EA"/>
    <w:rsid w:val="00784509"/>
    <w:rsid w:val="00787114"/>
    <w:rsid w:val="00791152"/>
    <w:rsid w:val="00792676"/>
    <w:rsid w:val="007927EB"/>
    <w:rsid w:val="0079407B"/>
    <w:rsid w:val="0079465A"/>
    <w:rsid w:val="00794833"/>
    <w:rsid w:val="00794846"/>
    <w:rsid w:val="0079512A"/>
    <w:rsid w:val="0079612C"/>
    <w:rsid w:val="0079680C"/>
    <w:rsid w:val="00796DCF"/>
    <w:rsid w:val="00796F55"/>
    <w:rsid w:val="00797875"/>
    <w:rsid w:val="00797D76"/>
    <w:rsid w:val="007A0F60"/>
    <w:rsid w:val="007A1BAF"/>
    <w:rsid w:val="007A1EC4"/>
    <w:rsid w:val="007A2827"/>
    <w:rsid w:val="007A32DE"/>
    <w:rsid w:val="007A4D78"/>
    <w:rsid w:val="007A53BF"/>
    <w:rsid w:val="007B0DE7"/>
    <w:rsid w:val="007B13DD"/>
    <w:rsid w:val="007B15E8"/>
    <w:rsid w:val="007B2B4D"/>
    <w:rsid w:val="007B3AFA"/>
    <w:rsid w:val="007B3B91"/>
    <w:rsid w:val="007B4B71"/>
    <w:rsid w:val="007C272A"/>
    <w:rsid w:val="007C3E96"/>
    <w:rsid w:val="007C77B3"/>
    <w:rsid w:val="007D079C"/>
    <w:rsid w:val="007D0BAB"/>
    <w:rsid w:val="007D244E"/>
    <w:rsid w:val="007D2F0F"/>
    <w:rsid w:val="007D304C"/>
    <w:rsid w:val="007D50D2"/>
    <w:rsid w:val="007D530D"/>
    <w:rsid w:val="007D6297"/>
    <w:rsid w:val="007D6B90"/>
    <w:rsid w:val="007D6E20"/>
    <w:rsid w:val="007E1569"/>
    <w:rsid w:val="007E1B0B"/>
    <w:rsid w:val="007E2AE6"/>
    <w:rsid w:val="007E3984"/>
    <w:rsid w:val="007E40B2"/>
    <w:rsid w:val="007E4E58"/>
    <w:rsid w:val="007E606A"/>
    <w:rsid w:val="007F1D3D"/>
    <w:rsid w:val="007F354C"/>
    <w:rsid w:val="007F6B98"/>
    <w:rsid w:val="007F6DA4"/>
    <w:rsid w:val="007F7B2B"/>
    <w:rsid w:val="00800007"/>
    <w:rsid w:val="0080042D"/>
    <w:rsid w:val="008007FC"/>
    <w:rsid w:val="0080246A"/>
    <w:rsid w:val="00802AE4"/>
    <w:rsid w:val="008125DC"/>
    <w:rsid w:val="00813FAA"/>
    <w:rsid w:val="00814E3E"/>
    <w:rsid w:val="0081607E"/>
    <w:rsid w:val="008162AA"/>
    <w:rsid w:val="00816923"/>
    <w:rsid w:val="008171BA"/>
    <w:rsid w:val="00817285"/>
    <w:rsid w:val="008200D4"/>
    <w:rsid w:val="00820DC3"/>
    <w:rsid w:val="00820F0B"/>
    <w:rsid w:val="008233D0"/>
    <w:rsid w:val="00825D4D"/>
    <w:rsid w:val="008278BC"/>
    <w:rsid w:val="0083110B"/>
    <w:rsid w:val="00831130"/>
    <w:rsid w:val="0083152F"/>
    <w:rsid w:val="00832B16"/>
    <w:rsid w:val="00833F7A"/>
    <w:rsid w:val="0083645B"/>
    <w:rsid w:val="00837185"/>
    <w:rsid w:val="00837DAD"/>
    <w:rsid w:val="008421BB"/>
    <w:rsid w:val="00844FE2"/>
    <w:rsid w:val="00846D4E"/>
    <w:rsid w:val="00846DF3"/>
    <w:rsid w:val="00846E0C"/>
    <w:rsid w:val="008474F1"/>
    <w:rsid w:val="0085223D"/>
    <w:rsid w:val="008628FB"/>
    <w:rsid w:val="00862D06"/>
    <w:rsid w:val="00864DF0"/>
    <w:rsid w:val="008661B1"/>
    <w:rsid w:val="00867D6F"/>
    <w:rsid w:val="008717CB"/>
    <w:rsid w:val="00872CA7"/>
    <w:rsid w:val="00872D22"/>
    <w:rsid w:val="0087478F"/>
    <w:rsid w:val="008759B9"/>
    <w:rsid w:val="0087602B"/>
    <w:rsid w:val="00876561"/>
    <w:rsid w:val="00876932"/>
    <w:rsid w:val="00876988"/>
    <w:rsid w:val="00880460"/>
    <w:rsid w:val="00880CBE"/>
    <w:rsid w:val="0088181B"/>
    <w:rsid w:val="00881ADE"/>
    <w:rsid w:val="00881D22"/>
    <w:rsid w:val="0088284A"/>
    <w:rsid w:val="0088374C"/>
    <w:rsid w:val="00884274"/>
    <w:rsid w:val="00884727"/>
    <w:rsid w:val="00885DFA"/>
    <w:rsid w:val="008878C0"/>
    <w:rsid w:val="00891C3D"/>
    <w:rsid w:val="00891F5F"/>
    <w:rsid w:val="0089235B"/>
    <w:rsid w:val="00892B8E"/>
    <w:rsid w:val="00893D81"/>
    <w:rsid w:val="00893E2D"/>
    <w:rsid w:val="0089456D"/>
    <w:rsid w:val="008955A2"/>
    <w:rsid w:val="00895DF5"/>
    <w:rsid w:val="00896914"/>
    <w:rsid w:val="008970D7"/>
    <w:rsid w:val="00897193"/>
    <w:rsid w:val="0089780D"/>
    <w:rsid w:val="008A00F5"/>
    <w:rsid w:val="008A0B7B"/>
    <w:rsid w:val="008A0FFA"/>
    <w:rsid w:val="008A1189"/>
    <w:rsid w:val="008A1476"/>
    <w:rsid w:val="008A3743"/>
    <w:rsid w:val="008A4EBB"/>
    <w:rsid w:val="008A4F63"/>
    <w:rsid w:val="008A5EAC"/>
    <w:rsid w:val="008A736B"/>
    <w:rsid w:val="008A7F9A"/>
    <w:rsid w:val="008B0479"/>
    <w:rsid w:val="008B04BC"/>
    <w:rsid w:val="008B0608"/>
    <w:rsid w:val="008B0B3D"/>
    <w:rsid w:val="008B1283"/>
    <w:rsid w:val="008B3F93"/>
    <w:rsid w:val="008B52A5"/>
    <w:rsid w:val="008B5F1A"/>
    <w:rsid w:val="008B6C57"/>
    <w:rsid w:val="008B6E31"/>
    <w:rsid w:val="008B71A2"/>
    <w:rsid w:val="008B78E3"/>
    <w:rsid w:val="008C1C48"/>
    <w:rsid w:val="008C2DAB"/>
    <w:rsid w:val="008C31E4"/>
    <w:rsid w:val="008C47C6"/>
    <w:rsid w:val="008C6E30"/>
    <w:rsid w:val="008C7985"/>
    <w:rsid w:val="008C7EF3"/>
    <w:rsid w:val="008D224F"/>
    <w:rsid w:val="008D248A"/>
    <w:rsid w:val="008D2B12"/>
    <w:rsid w:val="008D2DFA"/>
    <w:rsid w:val="008D4CED"/>
    <w:rsid w:val="008D6054"/>
    <w:rsid w:val="008D7873"/>
    <w:rsid w:val="008D7E02"/>
    <w:rsid w:val="008E2AC6"/>
    <w:rsid w:val="008E40B6"/>
    <w:rsid w:val="008E52A0"/>
    <w:rsid w:val="008E57CD"/>
    <w:rsid w:val="008E63D5"/>
    <w:rsid w:val="008E7025"/>
    <w:rsid w:val="008F0468"/>
    <w:rsid w:val="008F4170"/>
    <w:rsid w:val="008F5354"/>
    <w:rsid w:val="008F5ADC"/>
    <w:rsid w:val="008F7134"/>
    <w:rsid w:val="008F7EEF"/>
    <w:rsid w:val="00901A4E"/>
    <w:rsid w:val="00902098"/>
    <w:rsid w:val="00902311"/>
    <w:rsid w:val="0090729E"/>
    <w:rsid w:val="00907B43"/>
    <w:rsid w:val="00912536"/>
    <w:rsid w:val="009125E6"/>
    <w:rsid w:val="00912FED"/>
    <w:rsid w:val="009133F0"/>
    <w:rsid w:val="009154D6"/>
    <w:rsid w:val="0091552B"/>
    <w:rsid w:val="00916BC4"/>
    <w:rsid w:val="00920B85"/>
    <w:rsid w:val="00922782"/>
    <w:rsid w:val="009279E8"/>
    <w:rsid w:val="00931FC7"/>
    <w:rsid w:val="00933199"/>
    <w:rsid w:val="00933C1E"/>
    <w:rsid w:val="009347E1"/>
    <w:rsid w:val="009348CC"/>
    <w:rsid w:val="00935798"/>
    <w:rsid w:val="00940722"/>
    <w:rsid w:val="00940BFD"/>
    <w:rsid w:val="00942A64"/>
    <w:rsid w:val="00945EEE"/>
    <w:rsid w:val="00946430"/>
    <w:rsid w:val="00946F55"/>
    <w:rsid w:val="0094728B"/>
    <w:rsid w:val="009473C4"/>
    <w:rsid w:val="00950940"/>
    <w:rsid w:val="009519F3"/>
    <w:rsid w:val="00952371"/>
    <w:rsid w:val="00954048"/>
    <w:rsid w:val="009540DF"/>
    <w:rsid w:val="009542F9"/>
    <w:rsid w:val="009565F8"/>
    <w:rsid w:val="009568BA"/>
    <w:rsid w:val="009572FD"/>
    <w:rsid w:val="00957D00"/>
    <w:rsid w:val="0096017C"/>
    <w:rsid w:val="00962109"/>
    <w:rsid w:val="0096273E"/>
    <w:rsid w:val="00964299"/>
    <w:rsid w:val="00965153"/>
    <w:rsid w:val="00965C86"/>
    <w:rsid w:val="009676FF"/>
    <w:rsid w:val="00967FE8"/>
    <w:rsid w:val="00970545"/>
    <w:rsid w:val="0097191F"/>
    <w:rsid w:val="0097353A"/>
    <w:rsid w:val="0097447C"/>
    <w:rsid w:val="009757B4"/>
    <w:rsid w:val="009765D4"/>
    <w:rsid w:val="0097677E"/>
    <w:rsid w:val="009802A8"/>
    <w:rsid w:val="0098062B"/>
    <w:rsid w:val="00982525"/>
    <w:rsid w:val="00982E84"/>
    <w:rsid w:val="00983097"/>
    <w:rsid w:val="00985EA2"/>
    <w:rsid w:val="009864A8"/>
    <w:rsid w:val="009877B7"/>
    <w:rsid w:val="009917C2"/>
    <w:rsid w:val="009919F9"/>
    <w:rsid w:val="00994108"/>
    <w:rsid w:val="009942B2"/>
    <w:rsid w:val="009975D4"/>
    <w:rsid w:val="009A128F"/>
    <w:rsid w:val="009A12A3"/>
    <w:rsid w:val="009A23CA"/>
    <w:rsid w:val="009A25DB"/>
    <w:rsid w:val="009A43E7"/>
    <w:rsid w:val="009A4A31"/>
    <w:rsid w:val="009A4A81"/>
    <w:rsid w:val="009A70BC"/>
    <w:rsid w:val="009A71F1"/>
    <w:rsid w:val="009A75DA"/>
    <w:rsid w:val="009B1153"/>
    <w:rsid w:val="009B151A"/>
    <w:rsid w:val="009C0732"/>
    <w:rsid w:val="009C0737"/>
    <w:rsid w:val="009C07B2"/>
    <w:rsid w:val="009C0D73"/>
    <w:rsid w:val="009C192B"/>
    <w:rsid w:val="009C19B6"/>
    <w:rsid w:val="009C41EC"/>
    <w:rsid w:val="009C59DB"/>
    <w:rsid w:val="009C5F49"/>
    <w:rsid w:val="009C6022"/>
    <w:rsid w:val="009C672E"/>
    <w:rsid w:val="009D0519"/>
    <w:rsid w:val="009D0960"/>
    <w:rsid w:val="009D0DF7"/>
    <w:rsid w:val="009D204B"/>
    <w:rsid w:val="009D24AE"/>
    <w:rsid w:val="009D260E"/>
    <w:rsid w:val="009D3355"/>
    <w:rsid w:val="009D3DE1"/>
    <w:rsid w:val="009D49F7"/>
    <w:rsid w:val="009D5B93"/>
    <w:rsid w:val="009D5DCC"/>
    <w:rsid w:val="009E0BB2"/>
    <w:rsid w:val="009E13C3"/>
    <w:rsid w:val="009E27DB"/>
    <w:rsid w:val="009E358F"/>
    <w:rsid w:val="009E44E1"/>
    <w:rsid w:val="009E64D3"/>
    <w:rsid w:val="009E7658"/>
    <w:rsid w:val="009E7C28"/>
    <w:rsid w:val="009F01DE"/>
    <w:rsid w:val="009F17F8"/>
    <w:rsid w:val="009F2D98"/>
    <w:rsid w:val="009F5D03"/>
    <w:rsid w:val="009F68A8"/>
    <w:rsid w:val="009F752E"/>
    <w:rsid w:val="00A012EC"/>
    <w:rsid w:val="00A033C5"/>
    <w:rsid w:val="00A059B0"/>
    <w:rsid w:val="00A06C90"/>
    <w:rsid w:val="00A0705A"/>
    <w:rsid w:val="00A10103"/>
    <w:rsid w:val="00A1112C"/>
    <w:rsid w:val="00A12640"/>
    <w:rsid w:val="00A1369F"/>
    <w:rsid w:val="00A140DD"/>
    <w:rsid w:val="00A16314"/>
    <w:rsid w:val="00A16771"/>
    <w:rsid w:val="00A16F49"/>
    <w:rsid w:val="00A20181"/>
    <w:rsid w:val="00A22834"/>
    <w:rsid w:val="00A22E8A"/>
    <w:rsid w:val="00A23C9A"/>
    <w:rsid w:val="00A24B2F"/>
    <w:rsid w:val="00A2541B"/>
    <w:rsid w:val="00A2562F"/>
    <w:rsid w:val="00A25ADB"/>
    <w:rsid w:val="00A31650"/>
    <w:rsid w:val="00A327C9"/>
    <w:rsid w:val="00A32EFB"/>
    <w:rsid w:val="00A33EA1"/>
    <w:rsid w:val="00A34CFB"/>
    <w:rsid w:val="00A357B1"/>
    <w:rsid w:val="00A35F2B"/>
    <w:rsid w:val="00A3768A"/>
    <w:rsid w:val="00A40247"/>
    <w:rsid w:val="00A407A4"/>
    <w:rsid w:val="00A43687"/>
    <w:rsid w:val="00A47B59"/>
    <w:rsid w:val="00A509EA"/>
    <w:rsid w:val="00A50B13"/>
    <w:rsid w:val="00A52969"/>
    <w:rsid w:val="00A53296"/>
    <w:rsid w:val="00A53F58"/>
    <w:rsid w:val="00A5575C"/>
    <w:rsid w:val="00A56658"/>
    <w:rsid w:val="00A56C75"/>
    <w:rsid w:val="00A605BA"/>
    <w:rsid w:val="00A6096A"/>
    <w:rsid w:val="00A60AA4"/>
    <w:rsid w:val="00A61C95"/>
    <w:rsid w:val="00A654A0"/>
    <w:rsid w:val="00A65B24"/>
    <w:rsid w:val="00A67D84"/>
    <w:rsid w:val="00A71D43"/>
    <w:rsid w:val="00A71F19"/>
    <w:rsid w:val="00A72E49"/>
    <w:rsid w:val="00A736F4"/>
    <w:rsid w:val="00A7432A"/>
    <w:rsid w:val="00A7496F"/>
    <w:rsid w:val="00A75FD8"/>
    <w:rsid w:val="00A76A67"/>
    <w:rsid w:val="00A779F2"/>
    <w:rsid w:val="00A77E04"/>
    <w:rsid w:val="00A801C0"/>
    <w:rsid w:val="00A80A0C"/>
    <w:rsid w:val="00A80DBA"/>
    <w:rsid w:val="00A8117F"/>
    <w:rsid w:val="00A813BC"/>
    <w:rsid w:val="00A82684"/>
    <w:rsid w:val="00A82C30"/>
    <w:rsid w:val="00A85227"/>
    <w:rsid w:val="00A85344"/>
    <w:rsid w:val="00A8624D"/>
    <w:rsid w:val="00A91336"/>
    <w:rsid w:val="00A91B83"/>
    <w:rsid w:val="00A9425F"/>
    <w:rsid w:val="00A9489F"/>
    <w:rsid w:val="00A97619"/>
    <w:rsid w:val="00A9775D"/>
    <w:rsid w:val="00AA28BD"/>
    <w:rsid w:val="00AA3607"/>
    <w:rsid w:val="00AA581C"/>
    <w:rsid w:val="00AB04A2"/>
    <w:rsid w:val="00AB158C"/>
    <w:rsid w:val="00AB2CD6"/>
    <w:rsid w:val="00AB2FDE"/>
    <w:rsid w:val="00AB3B92"/>
    <w:rsid w:val="00AB4288"/>
    <w:rsid w:val="00AB6A85"/>
    <w:rsid w:val="00AC0243"/>
    <w:rsid w:val="00AC128E"/>
    <w:rsid w:val="00AC18C3"/>
    <w:rsid w:val="00AC1CDB"/>
    <w:rsid w:val="00AC22CE"/>
    <w:rsid w:val="00AC416B"/>
    <w:rsid w:val="00AC4A2C"/>
    <w:rsid w:val="00AC5A03"/>
    <w:rsid w:val="00AC69EC"/>
    <w:rsid w:val="00AD03E3"/>
    <w:rsid w:val="00AD0A4C"/>
    <w:rsid w:val="00AD0B28"/>
    <w:rsid w:val="00AD12E2"/>
    <w:rsid w:val="00AD1B79"/>
    <w:rsid w:val="00AD5396"/>
    <w:rsid w:val="00AD5AE0"/>
    <w:rsid w:val="00AD5FEC"/>
    <w:rsid w:val="00AD75FE"/>
    <w:rsid w:val="00AE05E3"/>
    <w:rsid w:val="00AE0CC3"/>
    <w:rsid w:val="00AE13FC"/>
    <w:rsid w:val="00AE1489"/>
    <w:rsid w:val="00AE27E8"/>
    <w:rsid w:val="00AE3733"/>
    <w:rsid w:val="00AE5543"/>
    <w:rsid w:val="00AE5636"/>
    <w:rsid w:val="00AE62FC"/>
    <w:rsid w:val="00AE7456"/>
    <w:rsid w:val="00AE7B16"/>
    <w:rsid w:val="00AF017A"/>
    <w:rsid w:val="00AF05F2"/>
    <w:rsid w:val="00AF1FA5"/>
    <w:rsid w:val="00AF24DF"/>
    <w:rsid w:val="00AF267D"/>
    <w:rsid w:val="00AF2818"/>
    <w:rsid w:val="00AF2918"/>
    <w:rsid w:val="00AF303B"/>
    <w:rsid w:val="00AF42D6"/>
    <w:rsid w:val="00AF4466"/>
    <w:rsid w:val="00AF485F"/>
    <w:rsid w:val="00AF5312"/>
    <w:rsid w:val="00AF5508"/>
    <w:rsid w:val="00AF7B30"/>
    <w:rsid w:val="00AF7E91"/>
    <w:rsid w:val="00B01706"/>
    <w:rsid w:val="00B01AB1"/>
    <w:rsid w:val="00B01F35"/>
    <w:rsid w:val="00B034B4"/>
    <w:rsid w:val="00B037C5"/>
    <w:rsid w:val="00B06A1B"/>
    <w:rsid w:val="00B0732E"/>
    <w:rsid w:val="00B07395"/>
    <w:rsid w:val="00B07C49"/>
    <w:rsid w:val="00B11F26"/>
    <w:rsid w:val="00B14467"/>
    <w:rsid w:val="00B151CB"/>
    <w:rsid w:val="00B1537B"/>
    <w:rsid w:val="00B16400"/>
    <w:rsid w:val="00B165F0"/>
    <w:rsid w:val="00B17165"/>
    <w:rsid w:val="00B26B94"/>
    <w:rsid w:val="00B27AF1"/>
    <w:rsid w:val="00B27FE1"/>
    <w:rsid w:val="00B31967"/>
    <w:rsid w:val="00B34119"/>
    <w:rsid w:val="00B359FB"/>
    <w:rsid w:val="00B366F0"/>
    <w:rsid w:val="00B37AE1"/>
    <w:rsid w:val="00B40176"/>
    <w:rsid w:val="00B40D2B"/>
    <w:rsid w:val="00B41274"/>
    <w:rsid w:val="00B438CE"/>
    <w:rsid w:val="00B439D7"/>
    <w:rsid w:val="00B45000"/>
    <w:rsid w:val="00B457D2"/>
    <w:rsid w:val="00B4633C"/>
    <w:rsid w:val="00B466D9"/>
    <w:rsid w:val="00B46A76"/>
    <w:rsid w:val="00B510D1"/>
    <w:rsid w:val="00B512B8"/>
    <w:rsid w:val="00B5154B"/>
    <w:rsid w:val="00B519F9"/>
    <w:rsid w:val="00B51FBE"/>
    <w:rsid w:val="00B53ABD"/>
    <w:rsid w:val="00B5476F"/>
    <w:rsid w:val="00B54F9C"/>
    <w:rsid w:val="00B551C7"/>
    <w:rsid w:val="00B57A63"/>
    <w:rsid w:val="00B57E31"/>
    <w:rsid w:val="00B61458"/>
    <w:rsid w:val="00B63C10"/>
    <w:rsid w:val="00B6413E"/>
    <w:rsid w:val="00B6586C"/>
    <w:rsid w:val="00B66236"/>
    <w:rsid w:val="00B67BDE"/>
    <w:rsid w:val="00B67D09"/>
    <w:rsid w:val="00B70827"/>
    <w:rsid w:val="00B70F83"/>
    <w:rsid w:val="00B730E6"/>
    <w:rsid w:val="00B73B2E"/>
    <w:rsid w:val="00B73C2D"/>
    <w:rsid w:val="00B742A3"/>
    <w:rsid w:val="00B743A1"/>
    <w:rsid w:val="00B74DE5"/>
    <w:rsid w:val="00B7624E"/>
    <w:rsid w:val="00B77979"/>
    <w:rsid w:val="00B77A5F"/>
    <w:rsid w:val="00B80703"/>
    <w:rsid w:val="00B80712"/>
    <w:rsid w:val="00B81272"/>
    <w:rsid w:val="00B82593"/>
    <w:rsid w:val="00B85C0F"/>
    <w:rsid w:val="00B85F84"/>
    <w:rsid w:val="00B8736B"/>
    <w:rsid w:val="00B8795C"/>
    <w:rsid w:val="00B9022A"/>
    <w:rsid w:val="00B90267"/>
    <w:rsid w:val="00B93208"/>
    <w:rsid w:val="00B93A6C"/>
    <w:rsid w:val="00B95EB1"/>
    <w:rsid w:val="00B975A6"/>
    <w:rsid w:val="00BA0546"/>
    <w:rsid w:val="00BA26E2"/>
    <w:rsid w:val="00BA31AF"/>
    <w:rsid w:val="00BA3211"/>
    <w:rsid w:val="00BA4CAB"/>
    <w:rsid w:val="00BA4CBA"/>
    <w:rsid w:val="00BA5CC1"/>
    <w:rsid w:val="00BA7F73"/>
    <w:rsid w:val="00BB2CEC"/>
    <w:rsid w:val="00BB3E6B"/>
    <w:rsid w:val="00BB4E5A"/>
    <w:rsid w:val="00BB55D8"/>
    <w:rsid w:val="00BB6F6C"/>
    <w:rsid w:val="00BB78BE"/>
    <w:rsid w:val="00BC1097"/>
    <w:rsid w:val="00BC1AF8"/>
    <w:rsid w:val="00BC4139"/>
    <w:rsid w:val="00BC43A9"/>
    <w:rsid w:val="00BC475E"/>
    <w:rsid w:val="00BC4B3C"/>
    <w:rsid w:val="00BC5750"/>
    <w:rsid w:val="00BC64BB"/>
    <w:rsid w:val="00BC7B9C"/>
    <w:rsid w:val="00BD148B"/>
    <w:rsid w:val="00BD1B32"/>
    <w:rsid w:val="00BD4AA5"/>
    <w:rsid w:val="00BD7C48"/>
    <w:rsid w:val="00BE0CA7"/>
    <w:rsid w:val="00BE2C99"/>
    <w:rsid w:val="00BE63FC"/>
    <w:rsid w:val="00BF00FD"/>
    <w:rsid w:val="00BF31CA"/>
    <w:rsid w:val="00BF35C8"/>
    <w:rsid w:val="00BF3D67"/>
    <w:rsid w:val="00BF4A9A"/>
    <w:rsid w:val="00BF519F"/>
    <w:rsid w:val="00BF5640"/>
    <w:rsid w:val="00BF5B29"/>
    <w:rsid w:val="00BF72E8"/>
    <w:rsid w:val="00C00415"/>
    <w:rsid w:val="00C0070E"/>
    <w:rsid w:val="00C00AA7"/>
    <w:rsid w:val="00C0433D"/>
    <w:rsid w:val="00C05026"/>
    <w:rsid w:val="00C069C4"/>
    <w:rsid w:val="00C077C6"/>
    <w:rsid w:val="00C07D79"/>
    <w:rsid w:val="00C07EA6"/>
    <w:rsid w:val="00C1057F"/>
    <w:rsid w:val="00C13A2E"/>
    <w:rsid w:val="00C146D4"/>
    <w:rsid w:val="00C148EA"/>
    <w:rsid w:val="00C15606"/>
    <w:rsid w:val="00C16A74"/>
    <w:rsid w:val="00C17416"/>
    <w:rsid w:val="00C2225E"/>
    <w:rsid w:val="00C22537"/>
    <w:rsid w:val="00C225A0"/>
    <w:rsid w:val="00C259F5"/>
    <w:rsid w:val="00C26C8D"/>
    <w:rsid w:val="00C26D1A"/>
    <w:rsid w:val="00C2704E"/>
    <w:rsid w:val="00C3007F"/>
    <w:rsid w:val="00C312A4"/>
    <w:rsid w:val="00C31A6E"/>
    <w:rsid w:val="00C343B8"/>
    <w:rsid w:val="00C34D8D"/>
    <w:rsid w:val="00C3716A"/>
    <w:rsid w:val="00C40372"/>
    <w:rsid w:val="00C408DE"/>
    <w:rsid w:val="00C41D33"/>
    <w:rsid w:val="00C455D5"/>
    <w:rsid w:val="00C465F1"/>
    <w:rsid w:val="00C468E2"/>
    <w:rsid w:val="00C46BB6"/>
    <w:rsid w:val="00C47001"/>
    <w:rsid w:val="00C50249"/>
    <w:rsid w:val="00C50E27"/>
    <w:rsid w:val="00C54931"/>
    <w:rsid w:val="00C549CC"/>
    <w:rsid w:val="00C5579A"/>
    <w:rsid w:val="00C558E1"/>
    <w:rsid w:val="00C565F3"/>
    <w:rsid w:val="00C57900"/>
    <w:rsid w:val="00C6007D"/>
    <w:rsid w:val="00C6195F"/>
    <w:rsid w:val="00C62F88"/>
    <w:rsid w:val="00C63CC9"/>
    <w:rsid w:val="00C656E0"/>
    <w:rsid w:val="00C67375"/>
    <w:rsid w:val="00C70B05"/>
    <w:rsid w:val="00C729BA"/>
    <w:rsid w:val="00C749C9"/>
    <w:rsid w:val="00C76F0D"/>
    <w:rsid w:val="00C7772E"/>
    <w:rsid w:val="00C812F3"/>
    <w:rsid w:val="00C84223"/>
    <w:rsid w:val="00C85856"/>
    <w:rsid w:val="00C916F5"/>
    <w:rsid w:val="00C91C9D"/>
    <w:rsid w:val="00C92732"/>
    <w:rsid w:val="00C92F82"/>
    <w:rsid w:val="00C94899"/>
    <w:rsid w:val="00C94C30"/>
    <w:rsid w:val="00C97DB8"/>
    <w:rsid w:val="00CA01AC"/>
    <w:rsid w:val="00CA14A5"/>
    <w:rsid w:val="00CA2980"/>
    <w:rsid w:val="00CA2D65"/>
    <w:rsid w:val="00CA410D"/>
    <w:rsid w:val="00CA42FB"/>
    <w:rsid w:val="00CA4E1E"/>
    <w:rsid w:val="00CA5181"/>
    <w:rsid w:val="00CA60A8"/>
    <w:rsid w:val="00CA6206"/>
    <w:rsid w:val="00CA6DA0"/>
    <w:rsid w:val="00CA7623"/>
    <w:rsid w:val="00CB00C7"/>
    <w:rsid w:val="00CB04F3"/>
    <w:rsid w:val="00CB073C"/>
    <w:rsid w:val="00CB0871"/>
    <w:rsid w:val="00CB092C"/>
    <w:rsid w:val="00CB1F8E"/>
    <w:rsid w:val="00CB489D"/>
    <w:rsid w:val="00CB5099"/>
    <w:rsid w:val="00CB53BA"/>
    <w:rsid w:val="00CB654D"/>
    <w:rsid w:val="00CB66AC"/>
    <w:rsid w:val="00CB6B85"/>
    <w:rsid w:val="00CC0914"/>
    <w:rsid w:val="00CC0A25"/>
    <w:rsid w:val="00CC12F0"/>
    <w:rsid w:val="00CC56C6"/>
    <w:rsid w:val="00CC5D5A"/>
    <w:rsid w:val="00CC6057"/>
    <w:rsid w:val="00CC6CBF"/>
    <w:rsid w:val="00CC7A7A"/>
    <w:rsid w:val="00CD1094"/>
    <w:rsid w:val="00CD1601"/>
    <w:rsid w:val="00CD1BBA"/>
    <w:rsid w:val="00CD2912"/>
    <w:rsid w:val="00CD3499"/>
    <w:rsid w:val="00CD4F5A"/>
    <w:rsid w:val="00CD6A91"/>
    <w:rsid w:val="00CD7CFE"/>
    <w:rsid w:val="00CE05D5"/>
    <w:rsid w:val="00CE0648"/>
    <w:rsid w:val="00CE3470"/>
    <w:rsid w:val="00CE3569"/>
    <w:rsid w:val="00CE44A6"/>
    <w:rsid w:val="00CE571F"/>
    <w:rsid w:val="00CE6A59"/>
    <w:rsid w:val="00CE77B8"/>
    <w:rsid w:val="00CE79E3"/>
    <w:rsid w:val="00CF10B3"/>
    <w:rsid w:val="00CF2CFB"/>
    <w:rsid w:val="00CF4D27"/>
    <w:rsid w:val="00D00857"/>
    <w:rsid w:val="00D0129C"/>
    <w:rsid w:val="00D04738"/>
    <w:rsid w:val="00D073B9"/>
    <w:rsid w:val="00D11129"/>
    <w:rsid w:val="00D11A28"/>
    <w:rsid w:val="00D12483"/>
    <w:rsid w:val="00D14C64"/>
    <w:rsid w:val="00D1570C"/>
    <w:rsid w:val="00D1607B"/>
    <w:rsid w:val="00D2091D"/>
    <w:rsid w:val="00D20EF9"/>
    <w:rsid w:val="00D218DE"/>
    <w:rsid w:val="00D21E58"/>
    <w:rsid w:val="00D2356D"/>
    <w:rsid w:val="00D239D4"/>
    <w:rsid w:val="00D24BB5"/>
    <w:rsid w:val="00D32A7E"/>
    <w:rsid w:val="00D3534F"/>
    <w:rsid w:val="00D367B4"/>
    <w:rsid w:val="00D369AC"/>
    <w:rsid w:val="00D373D8"/>
    <w:rsid w:val="00D37C9D"/>
    <w:rsid w:val="00D409CB"/>
    <w:rsid w:val="00D411C4"/>
    <w:rsid w:val="00D41939"/>
    <w:rsid w:val="00D42240"/>
    <w:rsid w:val="00D43740"/>
    <w:rsid w:val="00D43A4D"/>
    <w:rsid w:val="00D43AB8"/>
    <w:rsid w:val="00D4423F"/>
    <w:rsid w:val="00D45595"/>
    <w:rsid w:val="00D476F3"/>
    <w:rsid w:val="00D47FB8"/>
    <w:rsid w:val="00D507C1"/>
    <w:rsid w:val="00D51339"/>
    <w:rsid w:val="00D5151A"/>
    <w:rsid w:val="00D51B11"/>
    <w:rsid w:val="00D51F60"/>
    <w:rsid w:val="00D5349E"/>
    <w:rsid w:val="00D535C1"/>
    <w:rsid w:val="00D53833"/>
    <w:rsid w:val="00D555AF"/>
    <w:rsid w:val="00D56E5D"/>
    <w:rsid w:val="00D57253"/>
    <w:rsid w:val="00D57A76"/>
    <w:rsid w:val="00D60AAF"/>
    <w:rsid w:val="00D615BA"/>
    <w:rsid w:val="00D628C7"/>
    <w:rsid w:val="00D62F24"/>
    <w:rsid w:val="00D64472"/>
    <w:rsid w:val="00D6504A"/>
    <w:rsid w:val="00D66A01"/>
    <w:rsid w:val="00D67E46"/>
    <w:rsid w:val="00D67FB3"/>
    <w:rsid w:val="00D709A5"/>
    <w:rsid w:val="00D71AC5"/>
    <w:rsid w:val="00D7271C"/>
    <w:rsid w:val="00D73488"/>
    <w:rsid w:val="00D7590E"/>
    <w:rsid w:val="00D76E44"/>
    <w:rsid w:val="00D7705B"/>
    <w:rsid w:val="00D80036"/>
    <w:rsid w:val="00D807E4"/>
    <w:rsid w:val="00D81078"/>
    <w:rsid w:val="00D81457"/>
    <w:rsid w:val="00D83A4B"/>
    <w:rsid w:val="00D90955"/>
    <w:rsid w:val="00D919BE"/>
    <w:rsid w:val="00D92003"/>
    <w:rsid w:val="00D92312"/>
    <w:rsid w:val="00D92F17"/>
    <w:rsid w:val="00D943D3"/>
    <w:rsid w:val="00D97654"/>
    <w:rsid w:val="00D97DA1"/>
    <w:rsid w:val="00DA0740"/>
    <w:rsid w:val="00DA219E"/>
    <w:rsid w:val="00DA223D"/>
    <w:rsid w:val="00DA348A"/>
    <w:rsid w:val="00DA51CA"/>
    <w:rsid w:val="00DA5631"/>
    <w:rsid w:val="00DA6541"/>
    <w:rsid w:val="00DA75D8"/>
    <w:rsid w:val="00DB4837"/>
    <w:rsid w:val="00DB7A95"/>
    <w:rsid w:val="00DB7D8C"/>
    <w:rsid w:val="00DC004A"/>
    <w:rsid w:val="00DC0577"/>
    <w:rsid w:val="00DC06D7"/>
    <w:rsid w:val="00DC0A27"/>
    <w:rsid w:val="00DC2913"/>
    <w:rsid w:val="00DC3081"/>
    <w:rsid w:val="00DC7A7F"/>
    <w:rsid w:val="00DC7EE8"/>
    <w:rsid w:val="00DD0440"/>
    <w:rsid w:val="00DD08FB"/>
    <w:rsid w:val="00DD0E90"/>
    <w:rsid w:val="00DD1850"/>
    <w:rsid w:val="00DD2118"/>
    <w:rsid w:val="00DD3F20"/>
    <w:rsid w:val="00DD6867"/>
    <w:rsid w:val="00DE132E"/>
    <w:rsid w:val="00DE1853"/>
    <w:rsid w:val="00DE2DE0"/>
    <w:rsid w:val="00DE325B"/>
    <w:rsid w:val="00DE32DE"/>
    <w:rsid w:val="00DE3BEC"/>
    <w:rsid w:val="00DE3D40"/>
    <w:rsid w:val="00DE52E4"/>
    <w:rsid w:val="00DF191B"/>
    <w:rsid w:val="00DF1D92"/>
    <w:rsid w:val="00DF3811"/>
    <w:rsid w:val="00DF3E7F"/>
    <w:rsid w:val="00DF5769"/>
    <w:rsid w:val="00DF62F1"/>
    <w:rsid w:val="00DF66EB"/>
    <w:rsid w:val="00DF6722"/>
    <w:rsid w:val="00DF7A6A"/>
    <w:rsid w:val="00DF7F10"/>
    <w:rsid w:val="00E01B2D"/>
    <w:rsid w:val="00E032A6"/>
    <w:rsid w:val="00E0351A"/>
    <w:rsid w:val="00E07899"/>
    <w:rsid w:val="00E10DDD"/>
    <w:rsid w:val="00E13D29"/>
    <w:rsid w:val="00E14569"/>
    <w:rsid w:val="00E16083"/>
    <w:rsid w:val="00E1727F"/>
    <w:rsid w:val="00E20612"/>
    <w:rsid w:val="00E20785"/>
    <w:rsid w:val="00E2137C"/>
    <w:rsid w:val="00E223B4"/>
    <w:rsid w:val="00E23FBA"/>
    <w:rsid w:val="00E24016"/>
    <w:rsid w:val="00E24AB5"/>
    <w:rsid w:val="00E262DC"/>
    <w:rsid w:val="00E26A6B"/>
    <w:rsid w:val="00E27E71"/>
    <w:rsid w:val="00E30EE2"/>
    <w:rsid w:val="00E334E0"/>
    <w:rsid w:val="00E33D9F"/>
    <w:rsid w:val="00E340FA"/>
    <w:rsid w:val="00E341F5"/>
    <w:rsid w:val="00E34622"/>
    <w:rsid w:val="00E36181"/>
    <w:rsid w:val="00E3662E"/>
    <w:rsid w:val="00E36E23"/>
    <w:rsid w:val="00E371D5"/>
    <w:rsid w:val="00E40BF6"/>
    <w:rsid w:val="00E41026"/>
    <w:rsid w:val="00E41BF8"/>
    <w:rsid w:val="00E42338"/>
    <w:rsid w:val="00E42540"/>
    <w:rsid w:val="00E436F5"/>
    <w:rsid w:val="00E4562D"/>
    <w:rsid w:val="00E45A75"/>
    <w:rsid w:val="00E46A1D"/>
    <w:rsid w:val="00E47165"/>
    <w:rsid w:val="00E47586"/>
    <w:rsid w:val="00E5004C"/>
    <w:rsid w:val="00E50960"/>
    <w:rsid w:val="00E519A2"/>
    <w:rsid w:val="00E521D0"/>
    <w:rsid w:val="00E52366"/>
    <w:rsid w:val="00E55D6F"/>
    <w:rsid w:val="00E560CD"/>
    <w:rsid w:val="00E56F3E"/>
    <w:rsid w:val="00E62E2F"/>
    <w:rsid w:val="00E64EC6"/>
    <w:rsid w:val="00E660BC"/>
    <w:rsid w:val="00E6753A"/>
    <w:rsid w:val="00E70787"/>
    <w:rsid w:val="00E708D1"/>
    <w:rsid w:val="00E70AB1"/>
    <w:rsid w:val="00E72117"/>
    <w:rsid w:val="00E73667"/>
    <w:rsid w:val="00E7622F"/>
    <w:rsid w:val="00E7781B"/>
    <w:rsid w:val="00E853DA"/>
    <w:rsid w:val="00E8790B"/>
    <w:rsid w:val="00E87F4E"/>
    <w:rsid w:val="00E91364"/>
    <w:rsid w:val="00E91EF1"/>
    <w:rsid w:val="00E923BB"/>
    <w:rsid w:val="00E9675E"/>
    <w:rsid w:val="00E970AB"/>
    <w:rsid w:val="00EA019B"/>
    <w:rsid w:val="00EA08AE"/>
    <w:rsid w:val="00EA1CA6"/>
    <w:rsid w:val="00EA3804"/>
    <w:rsid w:val="00EA473F"/>
    <w:rsid w:val="00EA49C9"/>
    <w:rsid w:val="00EA6242"/>
    <w:rsid w:val="00EA7426"/>
    <w:rsid w:val="00EB0062"/>
    <w:rsid w:val="00EB2150"/>
    <w:rsid w:val="00EB35D9"/>
    <w:rsid w:val="00EB3658"/>
    <w:rsid w:val="00EB3C81"/>
    <w:rsid w:val="00EB4B35"/>
    <w:rsid w:val="00EB5641"/>
    <w:rsid w:val="00EB5FB6"/>
    <w:rsid w:val="00EB65E2"/>
    <w:rsid w:val="00EB6E59"/>
    <w:rsid w:val="00EC0DA0"/>
    <w:rsid w:val="00EC1576"/>
    <w:rsid w:val="00EC1CB2"/>
    <w:rsid w:val="00EC286C"/>
    <w:rsid w:val="00EC2B7E"/>
    <w:rsid w:val="00EC42FD"/>
    <w:rsid w:val="00EC5455"/>
    <w:rsid w:val="00EC5BD9"/>
    <w:rsid w:val="00EC609D"/>
    <w:rsid w:val="00EC69D6"/>
    <w:rsid w:val="00EC765C"/>
    <w:rsid w:val="00ED1B46"/>
    <w:rsid w:val="00ED324D"/>
    <w:rsid w:val="00ED3E6A"/>
    <w:rsid w:val="00ED73BA"/>
    <w:rsid w:val="00EE11BF"/>
    <w:rsid w:val="00EE1815"/>
    <w:rsid w:val="00EF16CC"/>
    <w:rsid w:val="00EF22B5"/>
    <w:rsid w:val="00EF2F22"/>
    <w:rsid w:val="00EF37EC"/>
    <w:rsid w:val="00EF3C55"/>
    <w:rsid w:val="00F00173"/>
    <w:rsid w:val="00F03E2E"/>
    <w:rsid w:val="00F04AF1"/>
    <w:rsid w:val="00F062FC"/>
    <w:rsid w:val="00F06BE2"/>
    <w:rsid w:val="00F10765"/>
    <w:rsid w:val="00F107E0"/>
    <w:rsid w:val="00F10DA9"/>
    <w:rsid w:val="00F113F2"/>
    <w:rsid w:val="00F128AF"/>
    <w:rsid w:val="00F12C5F"/>
    <w:rsid w:val="00F14787"/>
    <w:rsid w:val="00F15B79"/>
    <w:rsid w:val="00F163EB"/>
    <w:rsid w:val="00F1695A"/>
    <w:rsid w:val="00F17C1E"/>
    <w:rsid w:val="00F21A45"/>
    <w:rsid w:val="00F24C8E"/>
    <w:rsid w:val="00F31FD9"/>
    <w:rsid w:val="00F3343E"/>
    <w:rsid w:val="00F3351A"/>
    <w:rsid w:val="00F33C23"/>
    <w:rsid w:val="00F343A2"/>
    <w:rsid w:val="00F35B45"/>
    <w:rsid w:val="00F35FB4"/>
    <w:rsid w:val="00F37EBA"/>
    <w:rsid w:val="00F43609"/>
    <w:rsid w:val="00F439A3"/>
    <w:rsid w:val="00F439A6"/>
    <w:rsid w:val="00F43FB4"/>
    <w:rsid w:val="00F446F2"/>
    <w:rsid w:val="00F44D67"/>
    <w:rsid w:val="00F44F73"/>
    <w:rsid w:val="00F478A0"/>
    <w:rsid w:val="00F478B2"/>
    <w:rsid w:val="00F5040E"/>
    <w:rsid w:val="00F504C0"/>
    <w:rsid w:val="00F5075F"/>
    <w:rsid w:val="00F507EE"/>
    <w:rsid w:val="00F510F4"/>
    <w:rsid w:val="00F53D5A"/>
    <w:rsid w:val="00F55E0F"/>
    <w:rsid w:val="00F5713E"/>
    <w:rsid w:val="00F601C2"/>
    <w:rsid w:val="00F611E6"/>
    <w:rsid w:val="00F64CB3"/>
    <w:rsid w:val="00F65EAC"/>
    <w:rsid w:val="00F66A7B"/>
    <w:rsid w:val="00F66EC4"/>
    <w:rsid w:val="00F6725F"/>
    <w:rsid w:val="00F67ABA"/>
    <w:rsid w:val="00F67DB9"/>
    <w:rsid w:val="00F70BA5"/>
    <w:rsid w:val="00F71560"/>
    <w:rsid w:val="00F71858"/>
    <w:rsid w:val="00F71DE2"/>
    <w:rsid w:val="00F734D7"/>
    <w:rsid w:val="00F75E2D"/>
    <w:rsid w:val="00F76067"/>
    <w:rsid w:val="00F76375"/>
    <w:rsid w:val="00F77C40"/>
    <w:rsid w:val="00F8075A"/>
    <w:rsid w:val="00F834D4"/>
    <w:rsid w:val="00F83FE7"/>
    <w:rsid w:val="00F86FA3"/>
    <w:rsid w:val="00F87056"/>
    <w:rsid w:val="00F90225"/>
    <w:rsid w:val="00F91DF6"/>
    <w:rsid w:val="00F94878"/>
    <w:rsid w:val="00F953EA"/>
    <w:rsid w:val="00F95C7D"/>
    <w:rsid w:val="00F966CD"/>
    <w:rsid w:val="00F97B50"/>
    <w:rsid w:val="00FA001D"/>
    <w:rsid w:val="00FA1056"/>
    <w:rsid w:val="00FA17F5"/>
    <w:rsid w:val="00FA38BE"/>
    <w:rsid w:val="00FA3AD0"/>
    <w:rsid w:val="00FA4BBF"/>
    <w:rsid w:val="00FA500E"/>
    <w:rsid w:val="00FA506A"/>
    <w:rsid w:val="00FB188D"/>
    <w:rsid w:val="00FB1C3E"/>
    <w:rsid w:val="00FB3DB3"/>
    <w:rsid w:val="00FB5931"/>
    <w:rsid w:val="00FB5F2E"/>
    <w:rsid w:val="00FB6E83"/>
    <w:rsid w:val="00FC0091"/>
    <w:rsid w:val="00FC01E5"/>
    <w:rsid w:val="00FC0C3B"/>
    <w:rsid w:val="00FC0F3F"/>
    <w:rsid w:val="00FC1D25"/>
    <w:rsid w:val="00FC1FF4"/>
    <w:rsid w:val="00FC2375"/>
    <w:rsid w:val="00FC2CAD"/>
    <w:rsid w:val="00FD34A6"/>
    <w:rsid w:val="00FD35BD"/>
    <w:rsid w:val="00FD59A6"/>
    <w:rsid w:val="00FD5B34"/>
    <w:rsid w:val="00FD5B51"/>
    <w:rsid w:val="00FD6341"/>
    <w:rsid w:val="00FD6779"/>
    <w:rsid w:val="00FE11CB"/>
    <w:rsid w:val="00FE264E"/>
    <w:rsid w:val="00FE3832"/>
    <w:rsid w:val="00FE5467"/>
    <w:rsid w:val="00FE5FF6"/>
    <w:rsid w:val="00FE668D"/>
    <w:rsid w:val="00FE6CE8"/>
    <w:rsid w:val="00FE754D"/>
    <w:rsid w:val="00FF095B"/>
    <w:rsid w:val="00FF1551"/>
    <w:rsid w:val="00FF1A82"/>
    <w:rsid w:val="00FF1B98"/>
    <w:rsid w:val="00FF24A8"/>
    <w:rsid w:val="00FF2E14"/>
    <w:rsid w:val="00FF3712"/>
    <w:rsid w:val="00FF4325"/>
    <w:rsid w:val="00FF4AC8"/>
    <w:rsid w:val="00FF5792"/>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50098"/>
  <w14:defaultImageDpi w14:val="0"/>
  <w15:docId w15:val="{31A6B02A-D45E-4758-97DB-0AFC04EB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Заголовок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styleId="afa">
    <w:name w:val="Normal (Web)"/>
    <w:basedOn w:val="a"/>
    <w:uiPriority w:val="99"/>
    <w:rsid w:val="00317F66"/>
    <w:pPr>
      <w:spacing w:before="100" w:beforeAutospacing="1" w:after="100" w:afterAutospacing="1"/>
    </w:pPr>
    <w:rPr>
      <w:rFonts w:eastAsia="Calibri"/>
    </w:rPr>
  </w:style>
  <w:style w:type="table" w:styleId="afb">
    <w:name w:val="Table Grid"/>
    <w:basedOn w:val="a1"/>
    <w:uiPriority w:val="59"/>
    <w:rsid w:val="00C5579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7251">
      <w:bodyDiv w:val="1"/>
      <w:marLeft w:val="0"/>
      <w:marRight w:val="0"/>
      <w:marTop w:val="0"/>
      <w:marBottom w:val="0"/>
      <w:divBdr>
        <w:top w:val="none" w:sz="0" w:space="0" w:color="auto"/>
        <w:left w:val="none" w:sz="0" w:space="0" w:color="auto"/>
        <w:bottom w:val="none" w:sz="0" w:space="0" w:color="auto"/>
        <w:right w:val="none" w:sz="0" w:space="0" w:color="auto"/>
      </w:divBdr>
    </w:div>
    <w:div w:id="72314372">
      <w:bodyDiv w:val="1"/>
      <w:marLeft w:val="0"/>
      <w:marRight w:val="0"/>
      <w:marTop w:val="0"/>
      <w:marBottom w:val="0"/>
      <w:divBdr>
        <w:top w:val="none" w:sz="0" w:space="0" w:color="auto"/>
        <w:left w:val="none" w:sz="0" w:space="0" w:color="auto"/>
        <w:bottom w:val="none" w:sz="0" w:space="0" w:color="auto"/>
        <w:right w:val="none" w:sz="0" w:space="0" w:color="auto"/>
      </w:divBdr>
    </w:div>
    <w:div w:id="428307354">
      <w:bodyDiv w:val="1"/>
      <w:marLeft w:val="0"/>
      <w:marRight w:val="0"/>
      <w:marTop w:val="0"/>
      <w:marBottom w:val="0"/>
      <w:divBdr>
        <w:top w:val="none" w:sz="0" w:space="0" w:color="auto"/>
        <w:left w:val="none" w:sz="0" w:space="0" w:color="auto"/>
        <w:bottom w:val="none" w:sz="0" w:space="0" w:color="auto"/>
        <w:right w:val="none" w:sz="0" w:space="0" w:color="auto"/>
      </w:divBdr>
    </w:div>
    <w:div w:id="505705198">
      <w:bodyDiv w:val="1"/>
      <w:marLeft w:val="0"/>
      <w:marRight w:val="0"/>
      <w:marTop w:val="0"/>
      <w:marBottom w:val="0"/>
      <w:divBdr>
        <w:top w:val="none" w:sz="0" w:space="0" w:color="auto"/>
        <w:left w:val="none" w:sz="0" w:space="0" w:color="auto"/>
        <w:bottom w:val="none" w:sz="0" w:space="0" w:color="auto"/>
        <w:right w:val="none" w:sz="0" w:space="0" w:color="auto"/>
      </w:divBdr>
    </w:div>
    <w:div w:id="912278971">
      <w:bodyDiv w:val="1"/>
      <w:marLeft w:val="0"/>
      <w:marRight w:val="0"/>
      <w:marTop w:val="0"/>
      <w:marBottom w:val="0"/>
      <w:divBdr>
        <w:top w:val="none" w:sz="0" w:space="0" w:color="auto"/>
        <w:left w:val="none" w:sz="0" w:space="0" w:color="auto"/>
        <w:bottom w:val="none" w:sz="0" w:space="0" w:color="auto"/>
        <w:right w:val="none" w:sz="0" w:space="0" w:color="auto"/>
      </w:divBdr>
    </w:div>
    <w:div w:id="996956297">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232109546">
      <w:bodyDiv w:val="1"/>
      <w:marLeft w:val="0"/>
      <w:marRight w:val="0"/>
      <w:marTop w:val="0"/>
      <w:marBottom w:val="0"/>
      <w:divBdr>
        <w:top w:val="none" w:sz="0" w:space="0" w:color="auto"/>
        <w:left w:val="none" w:sz="0" w:space="0" w:color="auto"/>
        <w:bottom w:val="none" w:sz="0" w:space="0" w:color="auto"/>
        <w:right w:val="none" w:sz="0" w:space="0" w:color="auto"/>
      </w:divBdr>
    </w:div>
    <w:div w:id="1301496091">
      <w:bodyDiv w:val="1"/>
      <w:marLeft w:val="0"/>
      <w:marRight w:val="0"/>
      <w:marTop w:val="0"/>
      <w:marBottom w:val="0"/>
      <w:divBdr>
        <w:top w:val="none" w:sz="0" w:space="0" w:color="auto"/>
        <w:left w:val="none" w:sz="0" w:space="0" w:color="auto"/>
        <w:bottom w:val="none" w:sz="0" w:space="0" w:color="auto"/>
        <w:right w:val="none" w:sz="0" w:space="0" w:color="auto"/>
      </w:divBdr>
    </w:div>
    <w:div w:id="1555115713">
      <w:bodyDiv w:val="1"/>
      <w:marLeft w:val="0"/>
      <w:marRight w:val="0"/>
      <w:marTop w:val="0"/>
      <w:marBottom w:val="0"/>
      <w:divBdr>
        <w:top w:val="none" w:sz="0" w:space="0" w:color="auto"/>
        <w:left w:val="none" w:sz="0" w:space="0" w:color="auto"/>
        <w:bottom w:val="none" w:sz="0" w:space="0" w:color="auto"/>
        <w:right w:val="none" w:sz="0" w:space="0" w:color="auto"/>
      </w:divBdr>
    </w:div>
    <w:div w:id="1581522717">
      <w:bodyDiv w:val="1"/>
      <w:marLeft w:val="0"/>
      <w:marRight w:val="0"/>
      <w:marTop w:val="0"/>
      <w:marBottom w:val="0"/>
      <w:divBdr>
        <w:top w:val="none" w:sz="0" w:space="0" w:color="auto"/>
        <w:left w:val="none" w:sz="0" w:space="0" w:color="auto"/>
        <w:bottom w:val="none" w:sz="0" w:space="0" w:color="auto"/>
        <w:right w:val="none" w:sz="0" w:space="0" w:color="auto"/>
      </w:divBdr>
    </w:div>
    <w:div w:id="1744600205">
      <w:bodyDiv w:val="1"/>
      <w:marLeft w:val="0"/>
      <w:marRight w:val="0"/>
      <w:marTop w:val="0"/>
      <w:marBottom w:val="0"/>
      <w:divBdr>
        <w:top w:val="none" w:sz="0" w:space="0" w:color="auto"/>
        <w:left w:val="none" w:sz="0" w:space="0" w:color="auto"/>
        <w:bottom w:val="none" w:sz="0" w:space="0" w:color="auto"/>
        <w:right w:val="none" w:sz="0" w:space="0" w:color="auto"/>
      </w:divBdr>
    </w:div>
    <w:div w:id="1787888024">
      <w:bodyDiv w:val="1"/>
      <w:marLeft w:val="0"/>
      <w:marRight w:val="0"/>
      <w:marTop w:val="0"/>
      <w:marBottom w:val="0"/>
      <w:divBdr>
        <w:top w:val="none" w:sz="0" w:space="0" w:color="auto"/>
        <w:left w:val="none" w:sz="0" w:space="0" w:color="auto"/>
        <w:bottom w:val="none" w:sz="0" w:space="0" w:color="auto"/>
        <w:right w:val="none" w:sz="0" w:space="0" w:color="auto"/>
      </w:divBdr>
    </w:div>
    <w:div w:id="1853495161">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 w:id="20484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8C096-11EF-4F1E-B47D-DBC5EACB8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5</Pages>
  <Words>2311</Words>
  <Characters>13179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15460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Admin</cp:lastModifiedBy>
  <cp:revision>95</cp:revision>
  <cp:lastPrinted>2021-08-20T07:48:00Z</cp:lastPrinted>
  <dcterms:created xsi:type="dcterms:W3CDTF">2019-03-12T08:44:00Z</dcterms:created>
  <dcterms:modified xsi:type="dcterms:W3CDTF">2021-08-23T10:59:00Z</dcterms:modified>
</cp:coreProperties>
</file>